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CFE2" w14:textId="77777777" w:rsidR="00536DC7" w:rsidRDefault="00536DC7" w:rsidP="00536DC7">
      <w:pPr>
        <w:spacing w:after="0" w:line="240" w:lineRule="auto"/>
        <w:jc w:val="center"/>
        <w:rPr>
          <w:rFonts w:ascii="Times New Roman" w:hAnsi="Times New Roman"/>
          <w:b/>
          <w:sz w:val="32"/>
          <w:szCs w:val="32"/>
        </w:rPr>
      </w:pPr>
      <w:r w:rsidRPr="00FA0E96">
        <w:rPr>
          <w:rFonts w:ascii="Times New Roman" w:eastAsia="Times New Roman" w:hAnsi="Times New Roman"/>
          <w:b/>
          <w:sz w:val="32"/>
          <w:szCs w:val="32"/>
          <w:lang w:eastAsia="ru-RU"/>
        </w:rPr>
        <w:t xml:space="preserve">Муниципальное бюджетное дошкольное образовательное учреждение «Детский сад </w:t>
      </w:r>
      <w:r w:rsidRPr="00FA0E96">
        <w:rPr>
          <w:rFonts w:ascii="Times New Roman" w:hAnsi="Times New Roman"/>
          <w:b/>
          <w:sz w:val="32"/>
          <w:szCs w:val="32"/>
        </w:rPr>
        <w:t xml:space="preserve">№6 «Колосок» </w:t>
      </w:r>
    </w:p>
    <w:p w14:paraId="46BDCD45" w14:textId="77777777" w:rsidR="00536DC7" w:rsidRPr="00FA0E96" w:rsidRDefault="00536DC7" w:rsidP="00536DC7">
      <w:pPr>
        <w:spacing w:after="0" w:line="240" w:lineRule="auto"/>
        <w:jc w:val="center"/>
        <w:rPr>
          <w:rFonts w:ascii="Times New Roman" w:eastAsia="Times New Roman" w:hAnsi="Times New Roman"/>
          <w:b/>
          <w:sz w:val="32"/>
          <w:szCs w:val="32"/>
          <w:lang w:eastAsia="ru-RU"/>
        </w:rPr>
      </w:pPr>
      <w:r w:rsidRPr="00FA0E96">
        <w:rPr>
          <w:rFonts w:ascii="Times New Roman" w:hAnsi="Times New Roman"/>
          <w:b/>
          <w:sz w:val="32"/>
          <w:szCs w:val="32"/>
        </w:rPr>
        <w:t>п. Гигант Сальского района</w:t>
      </w:r>
    </w:p>
    <w:p w14:paraId="7A78A46F" w14:textId="77777777" w:rsidR="00536DC7" w:rsidRPr="00670E4C" w:rsidRDefault="00536DC7" w:rsidP="00536DC7">
      <w:pPr>
        <w:pStyle w:val="a3"/>
        <w:spacing w:line="360" w:lineRule="auto"/>
        <w:ind w:left="0"/>
        <w:jc w:val="center"/>
        <w:rPr>
          <w:rFonts w:ascii="Times New Roman" w:hAnsi="Times New Roman"/>
          <w:b/>
          <w:color w:val="292929"/>
          <w:sz w:val="28"/>
          <w:szCs w:val="28"/>
        </w:rPr>
      </w:pPr>
    </w:p>
    <w:p w14:paraId="01492466" w14:textId="77777777" w:rsidR="00536DC7" w:rsidRPr="00670E4C" w:rsidRDefault="00536DC7" w:rsidP="00536DC7">
      <w:pPr>
        <w:pStyle w:val="a3"/>
        <w:spacing w:line="360" w:lineRule="auto"/>
        <w:ind w:left="0"/>
        <w:jc w:val="both"/>
        <w:rPr>
          <w:rFonts w:ascii="Times New Roman" w:hAnsi="Times New Roman"/>
          <w:b/>
          <w:color w:val="292929"/>
          <w:sz w:val="28"/>
          <w:szCs w:val="28"/>
        </w:rPr>
      </w:pPr>
    </w:p>
    <w:p w14:paraId="3D091553" w14:textId="77777777" w:rsidR="00536DC7" w:rsidRDefault="00536DC7" w:rsidP="00562295">
      <w:pPr>
        <w:jc w:val="center"/>
        <w:rPr>
          <w:rFonts w:ascii="Times New Roman" w:hAnsi="Times New Roman" w:cs="Times New Roman"/>
          <w:b/>
          <w:sz w:val="24"/>
          <w:szCs w:val="24"/>
        </w:rPr>
      </w:pPr>
    </w:p>
    <w:p w14:paraId="0039BFAF" w14:textId="77777777" w:rsidR="00536DC7" w:rsidRDefault="00536DC7" w:rsidP="00562295">
      <w:pPr>
        <w:jc w:val="center"/>
        <w:rPr>
          <w:rFonts w:ascii="Times New Roman" w:hAnsi="Times New Roman" w:cs="Times New Roman"/>
          <w:b/>
          <w:sz w:val="24"/>
          <w:szCs w:val="24"/>
        </w:rPr>
      </w:pPr>
    </w:p>
    <w:p w14:paraId="0C879942" w14:textId="77777777" w:rsidR="00536DC7" w:rsidRDefault="00536DC7" w:rsidP="00562295">
      <w:pPr>
        <w:jc w:val="center"/>
        <w:rPr>
          <w:rFonts w:ascii="Times New Roman" w:hAnsi="Times New Roman" w:cs="Times New Roman"/>
          <w:b/>
          <w:sz w:val="24"/>
          <w:szCs w:val="24"/>
        </w:rPr>
      </w:pPr>
    </w:p>
    <w:p w14:paraId="6609913C" w14:textId="77777777" w:rsidR="00536DC7" w:rsidRDefault="00536DC7" w:rsidP="00562295">
      <w:pPr>
        <w:jc w:val="center"/>
        <w:rPr>
          <w:rFonts w:ascii="Times New Roman" w:hAnsi="Times New Roman" w:cs="Times New Roman"/>
          <w:b/>
          <w:sz w:val="24"/>
          <w:szCs w:val="24"/>
        </w:rPr>
      </w:pPr>
    </w:p>
    <w:p w14:paraId="100E4A79" w14:textId="77777777" w:rsidR="00536DC7" w:rsidRDefault="00536DC7" w:rsidP="00536DC7">
      <w:pPr>
        <w:jc w:val="center"/>
        <w:rPr>
          <w:rFonts w:ascii="Times New Roman" w:hAnsi="Times New Roman" w:cs="Times New Roman"/>
          <w:b/>
          <w:sz w:val="44"/>
          <w:szCs w:val="44"/>
        </w:rPr>
      </w:pPr>
      <w:r>
        <w:rPr>
          <w:rFonts w:ascii="Times New Roman" w:hAnsi="Times New Roman" w:cs="Times New Roman"/>
          <w:b/>
          <w:sz w:val="44"/>
          <w:szCs w:val="44"/>
        </w:rPr>
        <w:t>«</w:t>
      </w:r>
      <w:r w:rsidRPr="00536DC7">
        <w:rPr>
          <w:rFonts w:ascii="Times New Roman" w:hAnsi="Times New Roman" w:cs="Times New Roman"/>
          <w:b/>
          <w:sz w:val="44"/>
          <w:szCs w:val="44"/>
        </w:rPr>
        <w:t>Речевая лаборатория</w:t>
      </w:r>
      <w:r>
        <w:rPr>
          <w:rFonts w:ascii="Times New Roman" w:hAnsi="Times New Roman" w:cs="Times New Roman"/>
          <w:b/>
          <w:sz w:val="44"/>
          <w:szCs w:val="44"/>
        </w:rPr>
        <w:t>»</w:t>
      </w:r>
    </w:p>
    <w:p w14:paraId="7FB4D332" w14:textId="77777777" w:rsidR="00536DC7" w:rsidRPr="00536DC7" w:rsidRDefault="00536DC7" w:rsidP="00536DC7">
      <w:pPr>
        <w:jc w:val="center"/>
        <w:rPr>
          <w:rFonts w:ascii="Times New Roman" w:hAnsi="Times New Roman" w:cs="Times New Roman"/>
          <w:b/>
          <w:sz w:val="44"/>
          <w:szCs w:val="44"/>
        </w:rPr>
      </w:pPr>
      <w:r w:rsidRPr="00536DC7">
        <w:rPr>
          <w:rFonts w:ascii="Times New Roman" w:hAnsi="Times New Roman" w:cs="Times New Roman"/>
          <w:b/>
          <w:sz w:val="44"/>
          <w:szCs w:val="44"/>
        </w:rPr>
        <w:t xml:space="preserve">Сюжетно-ролевая  игра </w:t>
      </w:r>
    </w:p>
    <w:p w14:paraId="57170FC9" w14:textId="77777777" w:rsidR="00536DC7" w:rsidRPr="00536DC7" w:rsidRDefault="00536DC7" w:rsidP="00536DC7">
      <w:pPr>
        <w:jc w:val="center"/>
        <w:rPr>
          <w:rFonts w:ascii="Times New Roman" w:hAnsi="Times New Roman" w:cs="Times New Roman"/>
          <w:b/>
          <w:sz w:val="44"/>
          <w:szCs w:val="44"/>
        </w:rPr>
      </w:pPr>
      <w:r w:rsidRPr="00536DC7">
        <w:rPr>
          <w:rFonts w:ascii="Times New Roman" w:hAnsi="Times New Roman" w:cs="Times New Roman"/>
          <w:b/>
          <w:sz w:val="44"/>
          <w:szCs w:val="44"/>
        </w:rPr>
        <w:t>для  детей 5-7 лет</w:t>
      </w:r>
    </w:p>
    <w:p w14:paraId="2AC57E25" w14:textId="77777777" w:rsidR="00536DC7" w:rsidRPr="00536DC7" w:rsidRDefault="00536DC7" w:rsidP="00536DC7">
      <w:pPr>
        <w:jc w:val="center"/>
        <w:rPr>
          <w:rFonts w:ascii="Times New Roman" w:hAnsi="Times New Roman" w:cs="Times New Roman"/>
          <w:b/>
          <w:sz w:val="24"/>
          <w:szCs w:val="24"/>
        </w:rPr>
      </w:pPr>
    </w:p>
    <w:p w14:paraId="75850909" w14:textId="77777777" w:rsidR="00536DC7" w:rsidRPr="00536DC7" w:rsidRDefault="00536DC7" w:rsidP="00536DC7">
      <w:pPr>
        <w:jc w:val="center"/>
        <w:rPr>
          <w:rFonts w:ascii="Times New Roman" w:hAnsi="Times New Roman" w:cs="Times New Roman"/>
          <w:b/>
          <w:sz w:val="24"/>
          <w:szCs w:val="24"/>
        </w:rPr>
      </w:pPr>
    </w:p>
    <w:p w14:paraId="2FD23BB6" w14:textId="2F499447" w:rsidR="00536DC7" w:rsidRPr="00536DC7" w:rsidRDefault="00536DC7" w:rsidP="00536DC7">
      <w:pPr>
        <w:jc w:val="right"/>
        <w:rPr>
          <w:rFonts w:ascii="Times New Roman" w:hAnsi="Times New Roman" w:cs="Times New Roman"/>
          <w:b/>
          <w:sz w:val="28"/>
          <w:szCs w:val="28"/>
        </w:rPr>
      </w:pPr>
      <w:r w:rsidRPr="00536DC7">
        <w:rPr>
          <w:rFonts w:ascii="Times New Roman" w:hAnsi="Times New Roman" w:cs="Times New Roman"/>
          <w:b/>
          <w:sz w:val="28"/>
          <w:szCs w:val="28"/>
        </w:rPr>
        <w:t>авторы</w:t>
      </w:r>
      <w:r w:rsidRPr="00536DC7">
        <w:rPr>
          <w:rFonts w:ascii="Times New Roman" w:hAnsi="Times New Roman" w:cs="Times New Roman"/>
          <w:b/>
          <w:sz w:val="28"/>
          <w:szCs w:val="28"/>
        </w:rPr>
        <w:t>:</w:t>
      </w:r>
      <w:r w:rsidRPr="00536DC7">
        <w:rPr>
          <w:rFonts w:ascii="Times New Roman" w:hAnsi="Times New Roman" w:cs="Times New Roman"/>
          <w:b/>
          <w:sz w:val="28"/>
          <w:szCs w:val="28"/>
        </w:rPr>
        <w:t xml:space="preserve"> </w:t>
      </w:r>
      <w:r w:rsidRPr="00536DC7">
        <w:rPr>
          <w:rFonts w:ascii="Times New Roman" w:hAnsi="Times New Roman" w:cs="Times New Roman"/>
          <w:b/>
          <w:sz w:val="28"/>
          <w:szCs w:val="28"/>
        </w:rPr>
        <w:t xml:space="preserve"> учителя-логопеды</w:t>
      </w:r>
    </w:p>
    <w:p w14:paraId="0D8847A4" w14:textId="51E09573" w:rsidR="00536DC7" w:rsidRPr="00536DC7" w:rsidRDefault="00536DC7" w:rsidP="00536DC7">
      <w:pPr>
        <w:jc w:val="right"/>
        <w:rPr>
          <w:rFonts w:ascii="Times New Roman" w:hAnsi="Times New Roman" w:cs="Times New Roman"/>
          <w:b/>
          <w:sz w:val="28"/>
          <w:szCs w:val="28"/>
        </w:rPr>
      </w:pPr>
      <w:r w:rsidRPr="00536DC7">
        <w:rPr>
          <w:rFonts w:ascii="Times New Roman" w:hAnsi="Times New Roman" w:cs="Times New Roman"/>
          <w:b/>
          <w:sz w:val="28"/>
          <w:szCs w:val="28"/>
        </w:rPr>
        <w:t>Мотаева О.Г., Устиненко  А.В.</w:t>
      </w:r>
    </w:p>
    <w:p w14:paraId="33806C6D" w14:textId="77777777" w:rsidR="00536DC7" w:rsidRPr="00536DC7" w:rsidRDefault="00536DC7" w:rsidP="00536DC7">
      <w:pPr>
        <w:jc w:val="right"/>
        <w:rPr>
          <w:rFonts w:ascii="Times New Roman" w:hAnsi="Times New Roman" w:cs="Times New Roman"/>
          <w:b/>
          <w:sz w:val="28"/>
          <w:szCs w:val="28"/>
        </w:rPr>
      </w:pPr>
    </w:p>
    <w:p w14:paraId="1B3A30C5" w14:textId="77777777" w:rsidR="00536DC7" w:rsidRDefault="00536DC7" w:rsidP="00562295">
      <w:pPr>
        <w:jc w:val="center"/>
        <w:rPr>
          <w:rFonts w:ascii="Times New Roman" w:hAnsi="Times New Roman" w:cs="Times New Roman"/>
          <w:b/>
          <w:sz w:val="24"/>
          <w:szCs w:val="24"/>
        </w:rPr>
      </w:pPr>
    </w:p>
    <w:p w14:paraId="66762016" w14:textId="77777777" w:rsidR="00536DC7" w:rsidRDefault="00536DC7" w:rsidP="00562295">
      <w:pPr>
        <w:jc w:val="center"/>
        <w:rPr>
          <w:rFonts w:ascii="Times New Roman" w:hAnsi="Times New Roman" w:cs="Times New Roman"/>
          <w:b/>
          <w:sz w:val="24"/>
          <w:szCs w:val="24"/>
        </w:rPr>
      </w:pPr>
    </w:p>
    <w:p w14:paraId="5F545DA0" w14:textId="77777777" w:rsidR="00536DC7" w:rsidRDefault="00536DC7" w:rsidP="00562295">
      <w:pPr>
        <w:jc w:val="center"/>
        <w:rPr>
          <w:rFonts w:ascii="Times New Roman" w:hAnsi="Times New Roman" w:cs="Times New Roman"/>
          <w:b/>
          <w:sz w:val="24"/>
          <w:szCs w:val="24"/>
        </w:rPr>
      </w:pPr>
    </w:p>
    <w:p w14:paraId="75C74A82" w14:textId="77777777" w:rsidR="00536DC7" w:rsidRDefault="00536DC7" w:rsidP="00562295">
      <w:pPr>
        <w:jc w:val="center"/>
        <w:rPr>
          <w:rFonts w:ascii="Times New Roman" w:hAnsi="Times New Roman" w:cs="Times New Roman"/>
          <w:b/>
          <w:sz w:val="24"/>
          <w:szCs w:val="24"/>
        </w:rPr>
      </w:pPr>
    </w:p>
    <w:p w14:paraId="1921B877" w14:textId="77777777" w:rsidR="00536DC7" w:rsidRDefault="00536DC7" w:rsidP="00562295">
      <w:pPr>
        <w:jc w:val="center"/>
        <w:rPr>
          <w:rFonts w:ascii="Times New Roman" w:hAnsi="Times New Roman" w:cs="Times New Roman"/>
          <w:b/>
          <w:sz w:val="24"/>
          <w:szCs w:val="24"/>
        </w:rPr>
      </w:pPr>
    </w:p>
    <w:p w14:paraId="6A109FC3" w14:textId="77777777" w:rsidR="00536DC7" w:rsidRDefault="00536DC7" w:rsidP="00562295">
      <w:pPr>
        <w:jc w:val="center"/>
        <w:rPr>
          <w:rFonts w:ascii="Times New Roman" w:hAnsi="Times New Roman" w:cs="Times New Roman"/>
          <w:b/>
          <w:sz w:val="24"/>
          <w:szCs w:val="24"/>
        </w:rPr>
      </w:pPr>
    </w:p>
    <w:p w14:paraId="69C9D4FF" w14:textId="77777777" w:rsidR="00536DC7" w:rsidRDefault="00536DC7" w:rsidP="00562295">
      <w:pPr>
        <w:jc w:val="center"/>
        <w:rPr>
          <w:rFonts w:ascii="Times New Roman" w:hAnsi="Times New Roman" w:cs="Times New Roman"/>
          <w:b/>
          <w:sz w:val="24"/>
          <w:szCs w:val="24"/>
        </w:rPr>
      </w:pPr>
    </w:p>
    <w:p w14:paraId="503AC4A5" w14:textId="77777777" w:rsidR="00536DC7" w:rsidRDefault="00536DC7" w:rsidP="00562295">
      <w:pPr>
        <w:jc w:val="center"/>
        <w:rPr>
          <w:rFonts w:ascii="Times New Roman" w:hAnsi="Times New Roman" w:cs="Times New Roman"/>
          <w:b/>
          <w:sz w:val="24"/>
          <w:szCs w:val="24"/>
        </w:rPr>
      </w:pPr>
    </w:p>
    <w:p w14:paraId="281F1978" w14:textId="77777777" w:rsidR="00536DC7" w:rsidRDefault="00536DC7" w:rsidP="00562295">
      <w:pPr>
        <w:jc w:val="center"/>
        <w:rPr>
          <w:rFonts w:ascii="Times New Roman" w:hAnsi="Times New Roman" w:cs="Times New Roman"/>
          <w:b/>
          <w:sz w:val="24"/>
          <w:szCs w:val="24"/>
        </w:rPr>
      </w:pPr>
    </w:p>
    <w:p w14:paraId="22871BC3" w14:textId="77777777" w:rsidR="00536DC7" w:rsidRDefault="00536DC7" w:rsidP="00562295">
      <w:pPr>
        <w:jc w:val="center"/>
        <w:rPr>
          <w:rFonts w:ascii="Times New Roman" w:hAnsi="Times New Roman" w:cs="Times New Roman"/>
          <w:b/>
          <w:sz w:val="24"/>
          <w:szCs w:val="24"/>
        </w:rPr>
      </w:pPr>
    </w:p>
    <w:p w14:paraId="346A0C90" w14:textId="71085B41" w:rsidR="00536DC7" w:rsidRDefault="00536DC7" w:rsidP="00562295">
      <w:pPr>
        <w:jc w:val="center"/>
        <w:rPr>
          <w:rFonts w:ascii="Times New Roman" w:hAnsi="Times New Roman" w:cs="Times New Roman"/>
          <w:b/>
          <w:sz w:val="24"/>
          <w:szCs w:val="24"/>
        </w:rPr>
      </w:pPr>
      <w:r>
        <w:rPr>
          <w:rFonts w:ascii="Times New Roman" w:hAnsi="Times New Roman" w:cs="Times New Roman"/>
          <w:b/>
          <w:sz w:val="24"/>
          <w:szCs w:val="24"/>
        </w:rPr>
        <w:t>2021 г.</w:t>
      </w:r>
    </w:p>
    <w:p w14:paraId="3EE068D9" w14:textId="631D1C07" w:rsidR="0092113F" w:rsidRPr="00F96485" w:rsidRDefault="00562295" w:rsidP="00562295">
      <w:pPr>
        <w:jc w:val="center"/>
        <w:rPr>
          <w:rFonts w:ascii="Times New Roman" w:hAnsi="Times New Roman" w:cs="Times New Roman"/>
          <w:b/>
          <w:sz w:val="24"/>
          <w:szCs w:val="24"/>
        </w:rPr>
      </w:pPr>
      <w:r w:rsidRPr="00F96485">
        <w:rPr>
          <w:rFonts w:ascii="Times New Roman" w:hAnsi="Times New Roman" w:cs="Times New Roman"/>
          <w:b/>
          <w:sz w:val="24"/>
          <w:szCs w:val="24"/>
        </w:rPr>
        <w:lastRenderedPageBreak/>
        <w:t>Сюжетно – ролев</w:t>
      </w:r>
      <w:r w:rsidR="0092113F" w:rsidRPr="00F96485">
        <w:rPr>
          <w:rFonts w:ascii="Times New Roman" w:hAnsi="Times New Roman" w:cs="Times New Roman"/>
          <w:b/>
          <w:sz w:val="24"/>
          <w:szCs w:val="24"/>
        </w:rPr>
        <w:t>ые игры в работе</w:t>
      </w:r>
      <w:r w:rsidR="00E9260E" w:rsidRPr="00F96485">
        <w:rPr>
          <w:rFonts w:ascii="Times New Roman" w:hAnsi="Times New Roman" w:cs="Times New Roman"/>
          <w:b/>
          <w:sz w:val="24"/>
          <w:szCs w:val="24"/>
        </w:rPr>
        <w:t xml:space="preserve"> </w:t>
      </w:r>
      <w:r w:rsidR="0092113F" w:rsidRPr="00F96485">
        <w:rPr>
          <w:rFonts w:ascii="Times New Roman" w:hAnsi="Times New Roman" w:cs="Times New Roman"/>
          <w:b/>
          <w:sz w:val="24"/>
          <w:szCs w:val="24"/>
        </w:rPr>
        <w:t>коррекционных специалистов</w:t>
      </w:r>
    </w:p>
    <w:p w14:paraId="4223149D" w14:textId="77777777" w:rsidR="00732581" w:rsidRPr="00F96485" w:rsidRDefault="006F2856" w:rsidP="0014530F">
      <w:pPr>
        <w:pStyle w:val="c0"/>
        <w:shd w:val="clear" w:color="auto" w:fill="FFFFFF"/>
        <w:spacing w:before="0" w:beforeAutospacing="0" w:after="0" w:afterAutospacing="0"/>
        <w:ind w:firstLine="568"/>
        <w:jc w:val="both"/>
        <w:rPr>
          <w:rStyle w:val="c1"/>
        </w:rPr>
      </w:pPr>
      <w:r w:rsidRPr="00F96485">
        <w:rPr>
          <w:rStyle w:val="c1"/>
        </w:rPr>
        <w:t>Развитие лексической стороны реч</w:t>
      </w:r>
      <w:r w:rsidR="0014530F">
        <w:rPr>
          <w:rStyle w:val="c1"/>
        </w:rPr>
        <w:t>и у детей с ОНР</w:t>
      </w:r>
      <w:r w:rsidRPr="00F96485">
        <w:rPr>
          <w:rStyle w:val="c1"/>
        </w:rPr>
        <w:t xml:space="preserve"> — одна из основных задач коррекционного обучения и воспитания. Для полноценного общения и развития личности ребенка </w:t>
      </w:r>
      <w:r w:rsidR="00732581" w:rsidRPr="00F96485">
        <w:rPr>
          <w:rStyle w:val="c1"/>
        </w:rPr>
        <w:t>л</w:t>
      </w:r>
      <w:r w:rsidRPr="00F96485">
        <w:rPr>
          <w:rStyle w:val="c1"/>
        </w:rPr>
        <w:t>ексика</w:t>
      </w:r>
      <w:r w:rsidR="00732581" w:rsidRPr="00F96485">
        <w:rPr>
          <w:rStyle w:val="c1"/>
        </w:rPr>
        <w:t xml:space="preserve"> имеет большое значение, так как</w:t>
      </w:r>
      <w:r w:rsidRPr="00F96485">
        <w:rPr>
          <w:rStyle w:val="c1"/>
        </w:rPr>
        <w:t xml:space="preserve"> </w:t>
      </w:r>
      <w:r w:rsidR="00732581" w:rsidRPr="00F96485">
        <w:rPr>
          <w:rStyle w:val="c1"/>
        </w:rPr>
        <w:t xml:space="preserve">является </w:t>
      </w:r>
      <w:r w:rsidRPr="00F96485">
        <w:rPr>
          <w:rStyle w:val="c1"/>
        </w:rPr>
        <w:t>в</w:t>
      </w:r>
      <w:r w:rsidR="00732581" w:rsidRPr="00F96485">
        <w:rPr>
          <w:rStyle w:val="c1"/>
        </w:rPr>
        <w:t>ажнейшей частью языковой системы.</w:t>
      </w:r>
      <w:r w:rsidRPr="00F96485">
        <w:rPr>
          <w:rStyle w:val="c1"/>
        </w:rPr>
        <w:t xml:space="preserve"> </w:t>
      </w:r>
      <w:r w:rsidR="0014530F">
        <w:rPr>
          <w:rStyle w:val="c1"/>
        </w:rPr>
        <w:t xml:space="preserve"> </w:t>
      </w:r>
      <w:r w:rsidR="00732581" w:rsidRPr="00F96485">
        <w:rPr>
          <w:rStyle w:val="c1"/>
        </w:rPr>
        <w:t>У детей с речевыми нарушениями</w:t>
      </w:r>
      <w:r w:rsidR="00732581" w:rsidRPr="00F96485">
        <w:rPr>
          <w:rFonts w:ascii="Calibri" w:hAnsi="Calibri"/>
        </w:rPr>
        <w:t xml:space="preserve"> </w:t>
      </w:r>
      <w:r w:rsidR="00732581" w:rsidRPr="00F96485">
        <w:rPr>
          <w:rStyle w:val="c1"/>
        </w:rPr>
        <w:t xml:space="preserve">понимание речи развито значительно лучше, чем ее активное применение, но оно ограничено ситуацией общения. Речевой опыт детей крайне ограничен, доступные им языковые средства несовершенны. На фоне относительно развернутой речи наблюдается неточное употребление многих лексических значений. В активном словаре преобладают существительные и глаголы. Недостаточно слов, обозначающие качества, признаки, состояния предметов и действий. </w:t>
      </w:r>
    </w:p>
    <w:p w14:paraId="56DAA553" w14:textId="77777777" w:rsidR="006F2856" w:rsidRPr="00F96485" w:rsidRDefault="006F2856" w:rsidP="0014530F">
      <w:pPr>
        <w:pStyle w:val="c0"/>
        <w:shd w:val="clear" w:color="auto" w:fill="FFFFFF"/>
        <w:spacing w:before="0" w:beforeAutospacing="0" w:after="0" w:afterAutospacing="0"/>
        <w:ind w:firstLine="568"/>
        <w:jc w:val="both"/>
        <w:rPr>
          <w:rFonts w:ascii="Calibri" w:hAnsi="Calibri"/>
        </w:rPr>
      </w:pPr>
      <w:r w:rsidRPr="00F96485">
        <w:rPr>
          <w:rStyle w:val="c1"/>
        </w:rPr>
        <w:t>Сюжетно-ролевая игра оказывает специфическое воздействие на становление речи: способствует закреплению навыков пользования инициативной речью, совершенствованию разговорной речи, обогащению словаря, формированию грамматического строя языка, а также развитию диалогического общения.</w:t>
      </w:r>
      <w:r w:rsidR="0014530F">
        <w:rPr>
          <w:rFonts w:ascii="Calibri" w:hAnsi="Calibri"/>
        </w:rPr>
        <w:t xml:space="preserve"> </w:t>
      </w:r>
      <w:r w:rsidRPr="00F96485">
        <w:rPr>
          <w:rStyle w:val="c1"/>
        </w:rPr>
        <w:t xml:space="preserve">Неумение пользоваться способами словообразования создает сложности в использовании вариантов слов, детям не всегда удается подбор однокоренных слов, образование новых слов с помощью суффиксов и приставок. Нередко они заменяют название части предмета названием целого предмета, нужное слово – другим, сходным по значению. </w:t>
      </w:r>
    </w:p>
    <w:p w14:paraId="1D053646" w14:textId="77777777" w:rsidR="006F2856" w:rsidRPr="00F96485" w:rsidRDefault="00F96485" w:rsidP="006F2856">
      <w:pPr>
        <w:pStyle w:val="c3"/>
        <w:shd w:val="clear" w:color="auto" w:fill="FFFFFF"/>
        <w:spacing w:before="0" w:beforeAutospacing="0" w:after="0" w:afterAutospacing="0"/>
        <w:jc w:val="both"/>
        <w:rPr>
          <w:rFonts w:ascii="Calibri" w:hAnsi="Calibri"/>
        </w:rPr>
      </w:pPr>
      <w:r>
        <w:rPr>
          <w:rStyle w:val="c1"/>
        </w:rPr>
        <w:t xml:space="preserve">     </w:t>
      </w:r>
      <w:r>
        <w:rPr>
          <w:rStyle w:val="c4"/>
          <w:rFonts w:ascii="Arial" w:hAnsi="Arial" w:cs="Arial"/>
        </w:rPr>
        <w:t xml:space="preserve">    </w:t>
      </w:r>
      <w:r w:rsidRPr="00F96485">
        <w:rPr>
          <w:rStyle w:val="c4"/>
          <w:rFonts w:ascii="Arial" w:hAnsi="Arial" w:cs="Arial"/>
        </w:rPr>
        <w:t>  </w:t>
      </w:r>
      <w:r w:rsidRPr="00F96485">
        <w:rPr>
          <w:rStyle w:val="c1"/>
        </w:rPr>
        <w:t xml:space="preserve">Между речью и игрой существует двусторонняя связь. С одной стороны, речь развивается и активизируется в игре, а с другой – сама игра развивается под влиянием развития речи. </w:t>
      </w:r>
      <w:r w:rsidR="006F2856" w:rsidRPr="00F96485">
        <w:rPr>
          <w:rStyle w:val="c1"/>
        </w:rPr>
        <w:t xml:space="preserve"> В сюжетно-ролевой игре повышается речевая активность детей так как, педагоги всячески побуждают детей обращаться с вопросам</w:t>
      </w:r>
      <w:r w:rsidRPr="00F96485">
        <w:rPr>
          <w:rStyle w:val="c1"/>
        </w:rPr>
        <w:t>и по поводу той или иной проблемы</w:t>
      </w:r>
      <w:r w:rsidR="006F2856" w:rsidRPr="00F96485">
        <w:rPr>
          <w:rStyle w:val="c1"/>
        </w:rPr>
        <w:t xml:space="preserve">. </w:t>
      </w:r>
    </w:p>
    <w:p w14:paraId="6BFFDC17" w14:textId="77777777" w:rsidR="00F96485" w:rsidRPr="00F96485" w:rsidRDefault="00F96485" w:rsidP="00F96485">
      <w:pPr>
        <w:pStyle w:val="c3"/>
        <w:shd w:val="clear" w:color="auto" w:fill="FFFFFF"/>
        <w:spacing w:before="0" w:beforeAutospacing="0" w:after="0" w:afterAutospacing="0"/>
        <w:ind w:firstLine="360"/>
        <w:jc w:val="both"/>
        <w:rPr>
          <w:rFonts w:ascii="Calibri" w:hAnsi="Calibri"/>
        </w:rPr>
      </w:pPr>
      <w:r>
        <w:rPr>
          <w:rStyle w:val="c1"/>
        </w:rPr>
        <w:t>С</w:t>
      </w:r>
      <w:r w:rsidRPr="00F96485">
        <w:rPr>
          <w:rStyle w:val="c1"/>
        </w:rPr>
        <w:t xml:space="preserve"> целью  формированию словарного запаса </w:t>
      </w:r>
      <w:r>
        <w:rPr>
          <w:rStyle w:val="c1"/>
        </w:rPr>
        <w:t>д</w:t>
      </w:r>
      <w:r w:rsidRPr="00F96485">
        <w:rPr>
          <w:rStyle w:val="c1"/>
        </w:rPr>
        <w:t>ля детей</w:t>
      </w:r>
      <w:r>
        <w:rPr>
          <w:rStyle w:val="c1"/>
        </w:rPr>
        <w:t xml:space="preserve"> с ТНР была разработана </w:t>
      </w:r>
      <w:r w:rsidRPr="00F96485">
        <w:rPr>
          <w:rStyle w:val="c1"/>
        </w:rPr>
        <w:t xml:space="preserve"> </w:t>
      </w:r>
      <w:r w:rsidR="0011108D">
        <w:rPr>
          <w:rStyle w:val="c1"/>
        </w:rPr>
        <w:t>сюжетно-ролевая</w:t>
      </w:r>
      <w:r w:rsidRPr="00F96485">
        <w:rPr>
          <w:rStyle w:val="c1"/>
        </w:rPr>
        <w:t xml:space="preserve"> игр</w:t>
      </w:r>
      <w:r>
        <w:rPr>
          <w:rStyle w:val="c1"/>
        </w:rPr>
        <w:t xml:space="preserve">а, которая может быть использована  </w:t>
      </w:r>
      <w:r w:rsidRPr="00F96485">
        <w:rPr>
          <w:rStyle w:val="c1"/>
        </w:rPr>
        <w:t xml:space="preserve"> по </w:t>
      </w:r>
      <w:r>
        <w:rPr>
          <w:rStyle w:val="c1"/>
        </w:rPr>
        <w:t xml:space="preserve">различным </w:t>
      </w:r>
      <w:r w:rsidRPr="00F96485">
        <w:rPr>
          <w:rStyle w:val="c1"/>
        </w:rPr>
        <w:t xml:space="preserve">лексическим темам.    </w:t>
      </w:r>
    </w:p>
    <w:p w14:paraId="51AB5531" w14:textId="77777777" w:rsidR="006F2856" w:rsidRPr="00F96485" w:rsidRDefault="006F2856" w:rsidP="006F2856">
      <w:pPr>
        <w:pStyle w:val="c0"/>
        <w:shd w:val="clear" w:color="auto" w:fill="FFFFFF"/>
        <w:spacing w:before="0" w:beforeAutospacing="0" w:after="0" w:afterAutospacing="0"/>
        <w:ind w:firstLine="568"/>
        <w:jc w:val="both"/>
        <w:rPr>
          <w:rFonts w:ascii="Calibri" w:hAnsi="Calibri"/>
        </w:rPr>
      </w:pPr>
    </w:p>
    <w:p w14:paraId="34F015F0" w14:textId="77777777" w:rsidR="006F2856" w:rsidRPr="00F96485" w:rsidRDefault="0011108D" w:rsidP="006F2856">
      <w:pPr>
        <w:jc w:val="center"/>
        <w:rPr>
          <w:rFonts w:ascii="Times New Roman" w:hAnsi="Times New Roman" w:cs="Times New Roman"/>
          <w:b/>
          <w:sz w:val="24"/>
          <w:szCs w:val="24"/>
        </w:rPr>
      </w:pPr>
      <w:r>
        <w:rPr>
          <w:rStyle w:val="c1"/>
          <w:rFonts w:ascii="Times New Roman" w:hAnsi="Times New Roman" w:cs="Times New Roman"/>
          <w:b/>
          <w:sz w:val="24"/>
          <w:szCs w:val="24"/>
        </w:rPr>
        <w:t>Сюжетно-ролевая</w:t>
      </w:r>
      <w:r w:rsidRPr="0011108D">
        <w:rPr>
          <w:rStyle w:val="c1"/>
          <w:rFonts w:ascii="Times New Roman" w:hAnsi="Times New Roman" w:cs="Times New Roman"/>
          <w:b/>
          <w:sz w:val="24"/>
          <w:szCs w:val="24"/>
        </w:rPr>
        <w:t xml:space="preserve"> игра</w:t>
      </w:r>
      <w:r w:rsidR="006F2856" w:rsidRPr="0011108D">
        <w:rPr>
          <w:rFonts w:ascii="Times New Roman" w:hAnsi="Times New Roman" w:cs="Times New Roman"/>
          <w:b/>
          <w:sz w:val="24"/>
          <w:szCs w:val="24"/>
        </w:rPr>
        <w:t xml:space="preserve"> </w:t>
      </w:r>
      <w:r w:rsidR="006F2856" w:rsidRPr="00F96485">
        <w:rPr>
          <w:rFonts w:ascii="Times New Roman" w:hAnsi="Times New Roman" w:cs="Times New Roman"/>
          <w:b/>
          <w:sz w:val="24"/>
          <w:szCs w:val="24"/>
        </w:rPr>
        <w:t>«Речевая лаборатория»</w:t>
      </w:r>
    </w:p>
    <w:tbl>
      <w:tblPr>
        <w:tblStyle w:val="a6"/>
        <w:tblW w:w="10314" w:type="dxa"/>
        <w:tblLook w:val="04A0" w:firstRow="1" w:lastRow="0" w:firstColumn="1" w:lastColumn="0" w:noHBand="0" w:noVBand="1"/>
      </w:tblPr>
      <w:tblGrid>
        <w:gridCol w:w="2160"/>
        <w:gridCol w:w="8154"/>
      </w:tblGrid>
      <w:tr w:rsidR="003D7FB2" w:rsidRPr="00D3049E" w14:paraId="0BB781CE" w14:textId="77777777" w:rsidTr="0014530F">
        <w:trPr>
          <w:trHeight w:val="409"/>
        </w:trPr>
        <w:tc>
          <w:tcPr>
            <w:tcW w:w="2160" w:type="dxa"/>
          </w:tcPr>
          <w:p w14:paraId="7986698E" w14:textId="77777777" w:rsidR="003D7FB2" w:rsidRPr="00D3049E" w:rsidRDefault="003D7FB2" w:rsidP="00082FEC">
            <w:pPr>
              <w:outlineLvl w:val="0"/>
              <w:rPr>
                <w:rFonts w:ascii="Times New Roman" w:hAnsi="Times New Roman" w:cs="Times New Roman"/>
                <w:b/>
                <w:sz w:val="24"/>
                <w:szCs w:val="24"/>
                <w:shd w:val="clear" w:color="auto" w:fill="FFFFFF"/>
              </w:rPr>
            </w:pPr>
            <w:r w:rsidRPr="00D3049E">
              <w:rPr>
                <w:rFonts w:ascii="Times New Roman" w:hAnsi="Times New Roman" w:cs="Times New Roman"/>
                <w:b/>
                <w:sz w:val="24"/>
                <w:szCs w:val="24"/>
                <w:shd w:val="clear" w:color="auto" w:fill="FFFFFF"/>
              </w:rPr>
              <w:t>Цель:</w:t>
            </w:r>
          </w:p>
        </w:tc>
        <w:tc>
          <w:tcPr>
            <w:tcW w:w="8154" w:type="dxa"/>
          </w:tcPr>
          <w:p w14:paraId="348C76D4" w14:textId="77777777" w:rsidR="003D7FB2" w:rsidRPr="0014530F" w:rsidRDefault="003D7FB2" w:rsidP="00082FEC">
            <w:pPr>
              <w:shd w:val="clear" w:color="auto" w:fill="FFFFFF"/>
              <w:outlineLvl w:val="0"/>
              <w:rPr>
                <w:rFonts w:ascii="Helvetica" w:eastAsia="Times New Roman" w:hAnsi="Helvetica" w:cs="Helvetica"/>
                <w:kern w:val="36"/>
                <w:sz w:val="24"/>
                <w:szCs w:val="24"/>
                <w:lang w:eastAsia="ru-RU"/>
              </w:rPr>
            </w:pPr>
            <w:r w:rsidRPr="0014530F">
              <w:rPr>
                <w:rFonts w:ascii="Times New Roman" w:hAnsi="Times New Roman" w:cs="Times New Roman"/>
                <w:sz w:val="24"/>
                <w:szCs w:val="24"/>
              </w:rPr>
              <w:t>Развитие речевой и поисковой активности</w:t>
            </w:r>
          </w:p>
        </w:tc>
      </w:tr>
      <w:tr w:rsidR="003D7FB2" w:rsidRPr="00D3049E" w14:paraId="3855FF30" w14:textId="77777777" w:rsidTr="0014530F">
        <w:tc>
          <w:tcPr>
            <w:tcW w:w="2160" w:type="dxa"/>
          </w:tcPr>
          <w:p w14:paraId="19FB66B3" w14:textId="77777777" w:rsidR="003D7FB2" w:rsidRPr="00D3049E" w:rsidRDefault="003D7FB2" w:rsidP="00082FEC">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D3049E">
              <w:rPr>
                <w:rFonts w:ascii="Times New Roman" w:eastAsia="Times New Roman" w:hAnsi="Times New Roman" w:cs="Times New Roman"/>
                <w:b/>
                <w:bCs/>
                <w:sz w:val="24"/>
                <w:szCs w:val="24"/>
                <w:lang w:eastAsia="ru-RU"/>
              </w:rPr>
              <w:t>Коррекционно-образовательные задачи:</w:t>
            </w:r>
            <w:r w:rsidRPr="00D3049E">
              <w:rPr>
                <w:rFonts w:ascii="Times New Roman" w:eastAsia="Times New Roman" w:hAnsi="Times New Roman" w:cs="Times New Roman"/>
                <w:sz w:val="24"/>
                <w:szCs w:val="24"/>
                <w:lang w:eastAsia="ru-RU"/>
              </w:rPr>
              <w:t xml:space="preserve"> </w:t>
            </w:r>
          </w:p>
          <w:p w14:paraId="5C9F909B" w14:textId="77777777" w:rsidR="003D7FB2" w:rsidRPr="00D3049E" w:rsidRDefault="003D7FB2" w:rsidP="00082FEC">
            <w:pPr>
              <w:spacing w:before="270" w:after="135" w:line="390" w:lineRule="atLeast"/>
              <w:outlineLvl w:val="0"/>
              <w:rPr>
                <w:rFonts w:ascii="Times New Roman" w:hAnsi="Times New Roman" w:cs="Times New Roman"/>
                <w:sz w:val="24"/>
                <w:szCs w:val="24"/>
                <w:shd w:val="clear" w:color="auto" w:fill="FFFFFF"/>
              </w:rPr>
            </w:pPr>
          </w:p>
        </w:tc>
        <w:tc>
          <w:tcPr>
            <w:tcW w:w="8154" w:type="dxa"/>
          </w:tcPr>
          <w:p w14:paraId="707B7142" w14:textId="77777777" w:rsidR="003D7FB2" w:rsidRPr="0014530F" w:rsidRDefault="003D7FB2" w:rsidP="003D7FB2">
            <w:pPr>
              <w:pStyle w:val="a3"/>
              <w:numPr>
                <w:ilvl w:val="0"/>
                <w:numId w:val="5"/>
              </w:numPr>
              <w:jc w:val="both"/>
              <w:rPr>
                <w:rFonts w:ascii="Times New Roman" w:hAnsi="Times New Roman" w:cs="Times New Roman"/>
                <w:sz w:val="24"/>
                <w:szCs w:val="24"/>
              </w:rPr>
            </w:pPr>
            <w:r w:rsidRPr="0014530F">
              <w:rPr>
                <w:rFonts w:ascii="Times New Roman" w:hAnsi="Times New Roman" w:cs="Times New Roman"/>
                <w:sz w:val="24"/>
                <w:szCs w:val="24"/>
              </w:rPr>
              <w:t>Уточнить представление детей об особенностях овощей и фруктов.</w:t>
            </w:r>
          </w:p>
          <w:p w14:paraId="4AB4E0D8" w14:textId="77777777" w:rsidR="003D7FB2" w:rsidRPr="0014530F" w:rsidRDefault="003D7FB2" w:rsidP="003D7FB2">
            <w:pPr>
              <w:pStyle w:val="a3"/>
              <w:numPr>
                <w:ilvl w:val="0"/>
                <w:numId w:val="5"/>
              </w:numPr>
              <w:jc w:val="both"/>
              <w:rPr>
                <w:rFonts w:ascii="Times New Roman" w:hAnsi="Times New Roman" w:cs="Times New Roman"/>
                <w:sz w:val="24"/>
                <w:szCs w:val="24"/>
              </w:rPr>
            </w:pPr>
            <w:r w:rsidRPr="0014530F">
              <w:rPr>
                <w:rFonts w:ascii="Times New Roman" w:hAnsi="Times New Roman" w:cs="Times New Roman"/>
                <w:sz w:val="24"/>
                <w:szCs w:val="24"/>
              </w:rPr>
              <w:t xml:space="preserve">Совершенствовать связную речь, использовать мнемотехнику при составлении описательного рассказа. </w:t>
            </w:r>
          </w:p>
          <w:p w14:paraId="18229FA7" w14:textId="77777777" w:rsidR="003D7FB2" w:rsidRPr="0014530F" w:rsidRDefault="003D7FB2" w:rsidP="003D7FB2">
            <w:pPr>
              <w:numPr>
                <w:ilvl w:val="0"/>
                <w:numId w:val="5"/>
              </w:numPr>
              <w:shd w:val="clear" w:color="auto" w:fill="FFFFFF"/>
              <w:spacing w:before="100" w:beforeAutospacing="1"/>
              <w:jc w:val="both"/>
              <w:rPr>
                <w:rFonts w:ascii="Times New Roman" w:eastAsia="Times New Roman" w:hAnsi="Times New Roman" w:cs="Times New Roman"/>
                <w:sz w:val="24"/>
                <w:szCs w:val="24"/>
                <w:lang w:eastAsia="ru-RU"/>
              </w:rPr>
            </w:pPr>
            <w:r w:rsidRPr="0014530F">
              <w:rPr>
                <w:rFonts w:ascii="Times New Roman" w:eastAsia="Times New Roman" w:hAnsi="Times New Roman" w:cs="Times New Roman"/>
                <w:sz w:val="24"/>
                <w:szCs w:val="24"/>
                <w:lang w:eastAsia="ru-RU"/>
              </w:rPr>
              <w:t>Совершенствовать навык образования и употребления прилагательных;</w:t>
            </w:r>
          </w:p>
          <w:p w14:paraId="035393B3" w14:textId="77777777" w:rsidR="00F96485" w:rsidRPr="0014530F" w:rsidRDefault="0014530F" w:rsidP="003D7FB2">
            <w:pPr>
              <w:numPr>
                <w:ilvl w:val="0"/>
                <w:numId w:val="5"/>
              </w:numPr>
              <w:shd w:val="clear" w:color="auto" w:fill="FFFFFF"/>
              <w:spacing w:before="100" w:beforeAutospacing="1"/>
              <w:jc w:val="both"/>
              <w:rPr>
                <w:rFonts w:ascii="Times New Roman" w:eastAsia="Times New Roman" w:hAnsi="Times New Roman" w:cs="Times New Roman"/>
                <w:sz w:val="24"/>
                <w:szCs w:val="24"/>
                <w:lang w:eastAsia="ru-RU"/>
              </w:rPr>
            </w:pPr>
            <w:r w:rsidRPr="0014530F">
              <w:rPr>
                <w:rStyle w:val="c1"/>
                <w:rFonts w:ascii="Times New Roman" w:hAnsi="Times New Roman" w:cs="Times New Roman"/>
                <w:sz w:val="24"/>
                <w:szCs w:val="24"/>
              </w:rPr>
              <w:t xml:space="preserve">Продолжать </w:t>
            </w:r>
            <w:r w:rsidR="00F96485" w:rsidRPr="0014530F">
              <w:rPr>
                <w:rStyle w:val="c1"/>
                <w:rFonts w:ascii="Times New Roman" w:hAnsi="Times New Roman" w:cs="Times New Roman"/>
                <w:sz w:val="24"/>
                <w:szCs w:val="24"/>
              </w:rPr>
              <w:t>формир</w:t>
            </w:r>
            <w:r w:rsidRPr="0014530F">
              <w:rPr>
                <w:rStyle w:val="c1"/>
                <w:rFonts w:ascii="Times New Roman" w:hAnsi="Times New Roman" w:cs="Times New Roman"/>
                <w:sz w:val="24"/>
                <w:szCs w:val="24"/>
              </w:rPr>
              <w:t>овать словарный  запас в соответствии с лексической темой</w:t>
            </w:r>
          </w:p>
        </w:tc>
      </w:tr>
      <w:tr w:rsidR="003D7FB2" w:rsidRPr="00D3049E" w14:paraId="173E3452" w14:textId="77777777" w:rsidTr="0014530F">
        <w:trPr>
          <w:trHeight w:val="557"/>
        </w:trPr>
        <w:tc>
          <w:tcPr>
            <w:tcW w:w="2160" w:type="dxa"/>
          </w:tcPr>
          <w:p w14:paraId="562BA104" w14:textId="77777777" w:rsidR="003D7FB2" w:rsidRPr="0014530F" w:rsidRDefault="003D7FB2" w:rsidP="00082FEC">
            <w:pPr>
              <w:shd w:val="clear" w:color="auto" w:fill="FFFFFF"/>
              <w:spacing w:after="135"/>
              <w:rPr>
                <w:rFonts w:ascii="Times New Roman" w:eastAsia="Times New Roman" w:hAnsi="Times New Roman" w:cs="Times New Roman"/>
                <w:sz w:val="24"/>
                <w:szCs w:val="24"/>
                <w:lang w:eastAsia="ru-RU"/>
              </w:rPr>
            </w:pPr>
            <w:r w:rsidRPr="0014530F">
              <w:rPr>
                <w:rFonts w:ascii="Times New Roman" w:eastAsia="Times New Roman" w:hAnsi="Times New Roman" w:cs="Times New Roman"/>
                <w:b/>
                <w:bCs/>
                <w:sz w:val="24"/>
                <w:szCs w:val="24"/>
                <w:lang w:eastAsia="ru-RU"/>
              </w:rPr>
              <w:t>Коррекционно-развивающие задачи:</w:t>
            </w:r>
          </w:p>
        </w:tc>
        <w:tc>
          <w:tcPr>
            <w:tcW w:w="8154" w:type="dxa"/>
          </w:tcPr>
          <w:p w14:paraId="62CCF95B" w14:textId="77777777" w:rsidR="003D7FB2" w:rsidRPr="0014530F" w:rsidRDefault="003D7FB2" w:rsidP="003D7FB2">
            <w:pPr>
              <w:pStyle w:val="a3"/>
              <w:numPr>
                <w:ilvl w:val="0"/>
                <w:numId w:val="6"/>
              </w:numPr>
              <w:jc w:val="both"/>
              <w:rPr>
                <w:rFonts w:ascii="Times New Roman" w:hAnsi="Times New Roman" w:cs="Times New Roman"/>
                <w:sz w:val="24"/>
                <w:szCs w:val="24"/>
              </w:rPr>
            </w:pPr>
            <w:r w:rsidRPr="0014530F">
              <w:rPr>
                <w:rFonts w:ascii="Times New Roman" w:hAnsi="Times New Roman" w:cs="Times New Roman"/>
                <w:sz w:val="24"/>
                <w:szCs w:val="24"/>
              </w:rPr>
              <w:t xml:space="preserve">Развивать самостоятельную исследовательскую деятельность. </w:t>
            </w:r>
          </w:p>
          <w:p w14:paraId="6C870F44" w14:textId="77777777" w:rsidR="003D7FB2" w:rsidRPr="0014530F" w:rsidRDefault="003D7FB2" w:rsidP="003D7FB2">
            <w:pPr>
              <w:pStyle w:val="a3"/>
              <w:numPr>
                <w:ilvl w:val="0"/>
                <w:numId w:val="6"/>
              </w:numPr>
              <w:jc w:val="both"/>
              <w:rPr>
                <w:rFonts w:ascii="Times New Roman" w:hAnsi="Times New Roman" w:cs="Times New Roman"/>
                <w:sz w:val="24"/>
                <w:szCs w:val="24"/>
              </w:rPr>
            </w:pPr>
            <w:r w:rsidRPr="0014530F">
              <w:rPr>
                <w:rFonts w:ascii="Times New Roman" w:hAnsi="Times New Roman" w:cs="Times New Roman"/>
                <w:sz w:val="24"/>
                <w:szCs w:val="24"/>
              </w:rPr>
              <w:t>Формировать умение обследовать объект по опорным схемам, видеть признак, ставить вопрос  – проблему.</w:t>
            </w:r>
          </w:p>
          <w:p w14:paraId="1461A389" w14:textId="77777777" w:rsidR="003D7FB2" w:rsidRPr="0014530F" w:rsidRDefault="003D7FB2" w:rsidP="003D7FB2">
            <w:pPr>
              <w:pStyle w:val="a3"/>
              <w:numPr>
                <w:ilvl w:val="0"/>
                <w:numId w:val="6"/>
              </w:numPr>
              <w:jc w:val="both"/>
              <w:rPr>
                <w:rFonts w:ascii="Times New Roman" w:hAnsi="Times New Roman" w:cs="Times New Roman"/>
                <w:sz w:val="24"/>
                <w:szCs w:val="24"/>
              </w:rPr>
            </w:pPr>
            <w:r w:rsidRPr="0014530F">
              <w:rPr>
                <w:rFonts w:ascii="Times New Roman" w:hAnsi="Times New Roman" w:cs="Times New Roman"/>
                <w:sz w:val="24"/>
                <w:szCs w:val="24"/>
              </w:rPr>
              <w:t>Поддерживать стремление детей по - своему обустраивать собственную игру, самостоятельно подбирая  недостающие для игры предметы.</w:t>
            </w:r>
          </w:p>
          <w:p w14:paraId="00CB6DC1" w14:textId="77777777" w:rsidR="003D7FB2" w:rsidRPr="0014530F" w:rsidRDefault="003D7FB2" w:rsidP="003D7FB2">
            <w:pPr>
              <w:numPr>
                <w:ilvl w:val="0"/>
                <w:numId w:val="6"/>
              </w:numPr>
              <w:shd w:val="clear" w:color="auto" w:fill="FFFFFF"/>
              <w:spacing w:before="100" w:beforeAutospacing="1"/>
              <w:jc w:val="both"/>
              <w:rPr>
                <w:rFonts w:ascii="Times New Roman" w:eastAsia="Times New Roman" w:hAnsi="Times New Roman" w:cs="Times New Roman"/>
                <w:sz w:val="24"/>
                <w:szCs w:val="24"/>
                <w:lang w:eastAsia="ru-RU"/>
              </w:rPr>
            </w:pPr>
            <w:r w:rsidRPr="0014530F">
              <w:rPr>
                <w:rFonts w:ascii="Times New Roman" w:eastAsia="Times New Roman" w:hAnsi="Times New Roman" w:cs="Times New Roman"/>
                <w:sz w:val="24"/>
                <w:szCs w:val="24"/>
                <w:lang w:eastAsia="ru-RU"/>
              </w:rPr>
              <w:t>Развивать логическое мышление, слуховое и зрительное восприятие, внимание.</w:t>
            </w:r>
          </w:p>
        </w:tc>
      </w:tr>
      <w:tr w:rsidR="003D7FB2" w:rsidRPr="00D3049E" w14:paraId="4EAC5D39" w14:textId="77777777" w:rsidTr="0014530F">
        <w:trPr>
          <w:trHeight w:val="840"/>
        </w:trPr>
        <w:tc>
          <w:tcPr>
            <w:tcW w:w="2160" w:type="dxa"/>
          </w:tcPr>
          <w:p w14:paraId="4869F1E6" w14:textId="77777777" w:rsidR="003D7FB2" w:rsidRPr="0014530F" w:rsidRDefault="003D7FB2" w:rsidP="0014530F">
            <w:pPr>
              <w:shd w:val="clear" w:color="auto" w:fill="FFFFFF"/>
              <w:jc w:val="both"/>
              <w:rPr>
                <w:rFonts w:ascii="Times New Roman" w:eastAsia="Times New Roman" w:hAnsi="Times New Roman" w:cs="Times New Roman"/>
                <w:sz w:val="24"/>
                <w:szCs w:val="24"/>
                <w:lang w:eastAsia="ru-RU"/>
              </w:rPr>
            </w:pPr>
            <w:r w:rsidRPr="0014530F">
              <w:rPr>
                <w:rFonts w:ascii="Times New Roman" w:eastAsia="Times New Roman" w:hAnsi="Times New Roman" w:cs="Times New Roman"/>
                <w:b/>
                <w:bCs/>
                <w:sz w:val="24"/>
                <w:szCs w:val="24"/>
                <w:lang w:eastAsia="ru-RU"/>
              </w:rPr>
              <w:t>Коррекционно-воспитательные задачи:</w:t>
            </w:r>
          </w:p>
        </w:tc>
        <w:tc>
          <w:tcPr>
            <w:tcW w:w="8154" w:type="dxa"/>
          </w:tcPr>
          <w:p w14:paraId="2371EE2B" w14:textId="77777777" w:rsidR="003D7FB2" w:rsidRPr="0014530F" w:rsidRDefault="003D7FB2" w:rsidP="0014530F">
            <w:pPr>
              <w:pStyle w:val="a3"/>
              <w:numPr>
                <w:ilvl w:val="0"/>
                <w:numId w:val="7"/>
              </w:numPr>
              <w:jc w:val="both"/>
              <w:rPr>
                <w:rFonts w:ascii="Times New Roman" w:hAnsi="Times New Roman" w:cs="Times New Roman"/>
                <w:sz w:val="24"/>
                <w:szCs w:val="24"/>
              </w:rPr>
            </w:pPr>
            <w:r w:rsidRPr="0014530F">
              <w:rPr>
                <w:rFonts w:ascii="Times New Roman" w:eastAsia="Times New Roman" w:hAnsi="Times New Roman" w:cs="Times New Roman"/>
                <w:sz w:val="24"/>
                <w:szCs w:val="24"/>
                <w:lang w:eastAsia="ru-RU"/>
              </w:rPr>
              <w:t>Воспитывать коммуникативные навыки, умение согласовывать свои действия, выслушивать друг друга.</w:t>
            </w:r>
            <w:r w:rsidRPr="0014530F">
              <w:rPr>
                <w:rFonts w:ascii="Times New Roman" w:hAnsi="Times New Roman" w:cs="Times New Roman"/>
                <w:sz w:val="24"/>
                <w:szCs w:val="24"/>
              </w:rPr>
              <w:t xml:space="preserve"> </w:t>
            </w:r>
          </w:p>
          <w:p w14:paraId="64CAAF1A" w14:textId="77777777" w:rsidR="003D7FB2" w:rsidRPr="0014530F" w:rsidRDefault="003D7FB2" w:rsidP="0014530F">
            <w:pPr>
              <w:pStyle w:val="a3"/>
              <w:numPr>
                <w:ilvl w:val="0"/>
                <w:numId w:val="7"/>
              </w:numPr>
              <w:jc w:val="both"/>
              <w:rPr>
                <w:rFonts w:ascii="Times New Roman" w:hAnsi="Times New Roman" w:cs="Times New Roman"/>
                <w:sz w:val="24"/>
                <w:szCs w:val="24"/>
              </w:rPr>
            </w:pPr>
            <w:r w:rsidRPr="0014530F">
              <w:rPr>
                <w:rFonts w:ascii="Times New Roman" w:hAnsi="Times New Roman" w:cs="Times New Roman"/>
                <w:sz w:val="24"/>
                <w:szCs w:val="24"/>
              </w:rPr>
              <w:t>Воспитывать  умение считаться с интересами и мнением товарищей по игре.</w:t>
            </w:r>
          </w:p>
        </w:tc>
      </w:tr>
      <w:tr w:rsidR="003D7FB2" w:rsidRPr="00D3049E" w14:paraId="1FB49A28" w14:textId="77777777" w:rsidTr="0014530F">
        <w:tc>
          <w:tcPr>
            <w:tcW w:w="2160" w:type="dxa"/>
          </w:tcPr>
          <w:p w14:paraId="4581394F" w14:textId="77777777" w:rsidR="003D7FB2" w:rsidRPr="0014530F" w:rsidRDefault="003D7FB2" w:rsidP="0014530F">
            <w:pPr>
              <w:outlineLvl w:val="0"/>
              <w:rPr>
                <w:rFonts w:ascii="Times New Roman" w:hAnsi="Times New Roman" w:cs="Times New Roman"/>
                <w:sz w:val="24"/>
                <w:szCs w:val="24"/>
                <w:shd w:val="clear" w:color="auto" w:fill="FFFFFF"/>
              </w:rPr>
            </w:pPr>
            <w:r w:rsidRPr="0014530F">
              <w:rPr>
                <w:rFonts w:ascii="Times New Roman" w:hAnsi="Times New Roman" w:cs="Times New Roman"/>
                <w:b/>
                <w:sz w:val="24"/>
                <w:szCs w:val="24"/>
              </w:rPr>
              <w:t>Оборудование</w:t>
            </w:r>
            <w:r w:rsidRPr="0014530F">
              <w:rPr>
                <w:rFonts w:ascii="Times New Roman" w:hAnsi="Times New Roman" w:cs="Times New Roman"/>
                <w:sz w:val="24"/>
                <w:szCs w:val="24"/>
              </w:rPr>
              <w:t xml:space="preserve"> и</w:t>
            </w:r>
            <w:r w:rsidRPr="0014530F">
              <w:rPr>
                <w:rFonts w:ascii="Times New Roman" w:eastAsia="Times New Roman" w:hAnsi="Times New Roman" w:cs="Times New Roman"/>
                <w:b/>
                <w:bCs/>
                <w:sz w:val="24"/>
                <w:szCs w:val="24"/>
                <w:lang w:eastAsia="ru-RU"/>
              </w:rPr>
              <w:t xml:space="preserve"> материалы: </w:t>
            </w:r>
          </w:p>
        </w:tc>
        <w:tc>
          <w:tcPr>
            <w:tcW w:w="8154" w:type="dxa"/>
          </w:tcPr>
          <w:p w14:paraId="0980713B" w14:textId="77777777" w:rsidR="003D7FB2" w:rsidRPr="0014530F" w:rsidRDefault="003D7FB2" w:rsidP="0014530F">
            <w:pPr>
              <w:rPr>
                <w:rFonts w:ascii="Times New Roman" w:hAnsi="Times New Roman" w:cs="Times New Roman"/>
                <w:sz w:val="24"/>
                <w:szCs w:val="24"/>
              </w:rPr>
            </w:pPr>
            <w:r w:rsidRPr="0014530F">
              <w:rPr>
                <w:rFonts w:ascii="Times New Roman" w:hAnsi="Times New Roman" w:cs="Times New Roman"/>
                <w:sz w:val="24"/>
                <w:szCs w:val="24"/>
              </w:rPr>
              <w:t xml:space="preserve">1. Опорные схемы для составления описательного рассказа </w:t>
            </w:r>
            <w:r w:rsidR="0014530F">
              <w:rPr>
                <w:rFonts w:ascii="Times New Roman" w:hAnsi="Times New Roman" w:cs="Times New Roman"/>
                <w:sz w:val="24"/>
                <w:szCs w:val="24"/>
              </w:rPr>
              <w:t xml:space="preserve"> </w:t>
            </w:r>
            <w:r w:rsidRPr="0014530F">
              <w:rPr>
                <w:rFonts w:ascii="Times New Roman" w:hAnsi="Times New Roman" w:cs="Times New Roman"/>
                <w:sz w:val="24"/>
                <w:szCs w:val="24"/>
              </w:rPr>
              <w:t xml:space="preserve">(автор Т.А.Ткаченко) </w:t>
            </w:r>
          </w:p>
          <w:p w14:paraId="1F849CA2" w14:textId="77777777" w:rsidR="003D7FB2" w:rsidRPr="0014530F" w:rsidRDefault="003D7FB2" w:rsidP="0014530F">
            <w:pPr>
              <w:rPr>
                <w:rFonts w:ascii="Times New Roman" w:hAnsi="Times New Roman" w:cs="Times New Roman"/>
                <w:sz w:val="24"/>
                <w:szCs w:val="24"/>
              </w:rPr>
            </w:pPr>
            <w:r w:rsidRPr="0014530F">
              <w:rPr>
                <w:rFonts w:ascii="Times New Roman" w:hAnsi="Times New Roman" w:cs="Times New Roman"/>
                <w:sz w:val="24"/>
                <w:szCs w:val="24"/>
              </w:rPr>
              <w:t>2. Фартук исследователя, нарукавники, шапочки</w:t>
            </w:r>
            <w:r w:rsidR="0011108D">
              <w:rPr>
                <w:rFonts w:ascii="Times New Roman" w:hAnsi="Times New Roman" w:cs="Times New Roman"/>
                <w:sz w:val="24"/>
                <w:szCs w:val="24"/>
              </w:rPr>
              <w:t>, бейдж</w:t>
            </w:r>
            <w:r w:rsidRPr="0014530F">
              <w:rPr>
                <w:rFonts w:ascii="Times New Roman" w:hAnsi="Times New Roman" w:cs="Times New Roman"/>
                <w:sz w:val="24"/>
                <w:szCs w:val="24"/>
              </w:rPr>
              <w:t xml:space="preserve">и. </w:t>
            </w:r>
          </w:p>
          <w:p w14:paraId="3D79AF2B" w14:textId="77777777" w:rsidR="003D7FB2" w:rsidRPr="0014530F" w:rsidRDefault="003D7FB2" w:rsidP="0014530F">
            <w:pPr>
              <w:rPr>
                <w:rFonts w:ascii="Times New Roman" w:hAnsi="Times New Roman" w:cs="Times New Roman"/>
                <w:sz w:val="24"/>
                <w:szCs w:val="24"/>
              </w:rPr>
            </w:pPr>
            <w:r w:rsidRPr="0014530F">
              <w:rPr>
                <w:rFonts w:ascii="Times New Roman" w:hAnsi="Times New Roman" w:cs="Times New Roman"/>
                <w:sz w:val="24"/>
                <w:szCs w:val="24"/>
              </w:rPr>
              <w:t>3. «Лаборатория»:</w:t>
            </w:r>
          </w:p>
          <w:p w14:paraId="0041E6EE" w14:textId="77777777" w:rsidR="003D7FB2" w:rsidRPr="0014530F" w:rsidRDefault="003D7FB2" w:rsidP="0014530F">
            <w:pPr>
              <w:pStyle w:val="a3"/>
              <w:numPr>
                <w:ilvl w:val="0"/>
                <w:numId w:val="10"/>
              </w:numPr>
              <w:jc w:val="both"/>
              <w:rPr>
                <w:rFonts w:ascii="Times New Roman" w:hAnsi="Times New Roman" w:cs="Times New Roman"/>
                <w:sz w:val="24"/>
                <w:szCs w:val="24"/>
              </w:rPr>
            </w:pPr>
            <w:r w:rsidRPr="0014530F">
              <w:rPr>
                <w:rFonts w:ascii="Times New Roman" w:hAnsi="Times New Roman" w:cs="Times New Roman"/>
                <w:sz w:val="24"/>
                <w:szCs w:val="24"/>
              </w:rPr>
              <w:t>Лупа;</w:t>
            </w:r>
          </w:p>
          <w:p w14:paraId="7B44F7EC" w14:textId="77777777" w:rsidR="003D7FB2" w:rsidRPr="0014530F" w:rsidRDefault="003D7FB2" w:rsidP="0014530F">
            <w:pPr>
              <w:pStyle w:val="a3"/>
              <w:numPr>
                <w:ilvl w:val="0"/>
                <w:numId w:val="10"/>
              </w:numPr>
              <w:jc w:val="both"/>
              <w:rPr>
                <w:rFonts w:ascii="Times New Roman" w:hAnsi="Times New Roman" w:cs="Times New Roman"/>
                <w:sz w:val="24"/>
                <w:szCs w:val="24"/>
              </w:rPr>
            </w:pPr>
            <w:r w:rsidRPr="0014530F">
              <w:rPr>
                <w:rFonts w:ascii="Times New Roman" w:hAnsi="Times New Roman" w:cs="Times New Roman"/>
                <w:sz w:val="24"/>
                <w:szCs w:val="24"/>
              </w:rPr>
              <w:t>Овощи на «грядках», фрукты «на деревьях» (игра «Волшебные липучки»).</w:t>
            </w:r>
          </w:p>
          <w:p w14:paraId="1FE8132C" w14:textId="77777777" w:rsidR="003D7FB2" w:rsidRPr="0014530F" w:rsidRDefault="003D7FB2" w:rsidP="0014530F">
            <w:pPr>
              <w:pStyle w:val="a3"/>
              <w:numPr>
                <w:ilvl w:val="0"/>
                <w:numId w:val="10"/>
              </w:numPr>
              <w:jc w:val="both"/>
              <w:rPr>
                <w:rFonts w:ascii="Times New Roman" w:hAnsi="Times New Roman" w:cs="Times New Roman"/>
                <w:sz w:val="24"/>
                <w:szCs w:val="24"/>
              </w:rPr>
            </w:pPr>
            <w:r w:rsidRPr="0014530F">
              <w:rPr>
                <w:rFonts w:ascii="Times New Roman" w:hAnsi="Times New Roman" w:cs="Times New Roman"/>
                <w:sz w:val="24"/>
                <w:szCs w:val="24"/>
              </w:rPr>
              <w:lastRenderedPageBreak/>
              <w:t>Муляжи овощей и фруктов: кукуруза, морковь, картофель, банан, персик, яблоко, лимон и др.</w:t>
            </w:r>
          </w:p>
          <w:p w14:paraId="25343935" w14:textId="77777777" w:rsidR="003D7FB2" w:rsidRPr="0014530F" w:rsidRDefault="003D7FB2" w:rsidP="0014530F">
            <w:pPr>
              <w:rPr>
                <w:rFonts w:ascii="Times New Roman" w:hAnsi="Times New Roman" w:cs="Times New Roman"/>
                <w:sz w:val="24"/>
                <w:szCs w:val="24"/>
              </w:rPr>
            </w:pPr>
            <w:r w:rsidRPr="0014530F">
              <w:rPr>
                <w:rFonts w:ascii="Times New Roman" w:hAnsi="Times New Roman" w:cs="Times New Roman"/>
                <w:sz w:val="24"/>
                <w:szCs w:val="24"/>
              </w:rPr>
              <w:t>4. Планшет для рисования с подсветкой, трафареты.</w:t>
            </w:r>
          </w:p>
          <w:p w14:paraId="5F835EE6" w14:textId="77777777" w:rsidR="003D7FB2" w:rsidRPr="0014530F" w:rsidRDefault="003D7FB2" w:rsidP="0014530F">
            <w:pPr>
              <w:rPr>
                <w:rFonts w:ascii="Times New Roman" w:hAnsi="Times New Roman" w:cs="Times New Roman"/>
                <w:sz w:val="24"/>
                <w:szCs w:val="24"/>
              </w:rPr>
            </w:pPr>
            <w:r w:rsidRPr="0014530F">
              <w:rPr>
                <w:rFonts w:ascii="Times New Roman" w:hAnsi="Times New Roman" w:cs="Times New Roman"/>
                <w:sz w:val="24"/>
                <w:szCs w:val="24"/>
              </w:rPr>
              <w:t>Бумага для зарисовок, цветные карандаши, фломастеры.</w:t>
            </w:r>
          </w:p>
          <w:p w14:paraId="4DDC83AE" w14:textId="77777777" w:rsidR="003D7FB2" w:rsidRPr="0014530F" w:rsidRDefault="003D7FB2" w:rsidP="0014530F">
            <w:pPr>
              <w:rPr>
                <w:rFonts w:ascii="Times New Roman" w:hAnsi="Times New Roman" w:cs="Times New Roman"/>
                <w:sz w:val="24"/>
                <w:szCs w:val="24"/>
              </w:rPr>
            </w:pPr>
            <w:r w:rsidRPr="0014530F">
              <w:rPr>
                <w:rFonts w:ascii="Times New Roman" w:hAnsi="Times New Roman" w:cs="Times New Roman"/>
                <w:sz w:val="24"/>
                <w:szCs w:val="24"/>
              </w:rPr>
              <w:t>5. «Банк данных» (картотека с изображением овощей и фруктов)</w:t>
            </w:r>
          </w:p>
        </w:tc>
      </w:tr>
      <w:tr w:rsidR="003D7FB2" w:rsidRPr="00D3049E" w14:paraId="074D862B" w14:textId="77777777" w:rsidTr="0014530F">
        <w:tc>
          <w:tcPr>
            <w:tcW w:w="2160" w:type="dxa"/>
          </w:tcPr>
          <w:p w14:paraId="6E8AB23E" w14:textId="77777777" w:rsidR="003D7FB2" w:rsidRPr="0014530F" w:rsidRDefault="003D7FB2" w:rsidP="0014530F">
            <w:pPr>
              <w:outlineLvl w:val="0"/>
              <w:rPr>
                <w:rFonts w:ascii="Times New Roman" w:hAnsi="Times New Roman" w:cs="Times New Roman"/>
                <w:b/>
                <w:sz w:val="24"/>
                <w:szCs w:val="24"/>
              </w:rPr>
            </w:pPr>
            <w:r w:rsidRPr="0014530F">
              <w:rPr>
                <w:rFonts w:ascii="Times New Roman" w:eastAsia="Times New Roman" w:hAnsi="Times New Roman" w:cs="Times New Roman"/>
                <w:b/>
                <w:bCs/>
                <w:sz w:val="24"/>
                <w:szCs w:val="24"/>
                <w:lang w:eastAsia="ru-RU"/>
              </w:rPr>
              <w:lastRenderedPageBreak/>
              <w:t>Предварительная работа</w:t>
            </w:r>
            <w:r w:rsidRPr="0014530F">
              <w:rPr>
                <w:rFonts w:ascii="Times New Roman" w:eastAsia="Times New Roman" w:hAnsi="Times New Roman" w:cs="Times New Roman"/>
                <w:sz w:val="24"/>
                <w:szCs w:val="24"/>
                <w:lang w:eastAsia="ru-RU"/>
              </w:rPr>
              <w:t xml:space="preserve">:   </w:t>
            </w:r>
          </w:p>
        </w:tc>
        <w:tc>
          <w:tcPr>
            <w:tcW w:w="8154" w:type="dxa"/>
          </w:tcPr>
          <w:p w14:paraId="59E4D9D3" w14:textId="77777777" w:rsidR="006F2856" w:rsidRPr="0014530F" w:rsidRDefault="006F2856" w:rsidP="0014530F">
            <w:pPr>
              <w:rPr>
                <w:rFonts w:ascii="Times New Roman" w:hAnsi="Times New Roman" w:cs="Times New Roman"/>
                <w:sz w:val="24"/>
                <w:szCs w:val="24"/>
              </w:rPr>
            </w:pPr>
            <w:r w:rsidRPr="0014530F">
              <w:rPr>
                <w:rFonts w:ascii="Times New Roman" w:hAnsi="Times New Roman" w:cs="Times New Roman"/>
                <w:sz w:val="24"/>
                <w:szCs w:val="24"/>
              </w:rPr>
              <w:t>Загадки, стихи об овощах и фруктах. Пальчиковые игры по теме.</w:t>
            </w:r>
          </w:p>
          <w:p w14:paraId="3B8563AC" w14:textId="77777777" w:rsidR="003D7FB2" w:rsidRPr="0014530F" w:rsidRDefault="006F2856" w:rsidP="0014530F">
            <w:pPr>
              <w:rPr>
                <w:rFonts w:ascii="Times New Roman" w:hAnsi="Times New Roman" w:cs="Times New Roman"/>
                <w:sz w:val="24"/>
                <w:szCs w:val="24"/>
              </w:rPr>
            </w:pPr>
            <w:r w:rsidRPr="0014530F">
              <w:rPr>
                <w:rFonts w:ascii="Times New Roman" w:hAnsi="Times New Roman" w:cs="Times New Roman"/>
                <w:sz w:val="24"/>
                <w:szCs w:val="24"/>
              </w:rPr>
              <w:t>Дидактические игры: «Чудесный мешочек», «Угадай фрукт по вкусу», «Найди овощ по описанию»</w:t>
            </w:r>
          </w:p>
        </w:tc>
      </w:tr>
    </w:tbl>
    <w:p w14:paraId="4420DA71" w14:textId="77777777" w:rsidR="003D7FB2" w:rsidRDefault="003D7FB2" w:rsidP="003D7FB2">
      <w:pPr>
        <w:pStyle w:val="a7"/>
        <w:spacing w:before="0" w:beforeAutospacing="0" w:after="0" w:afterAutospacing="0"/>
        <w:jc w:val="both"/>
        <w:rPr>
          <w:rFonts w:ascii="Arial" w:hAnsi="Arial" w:cs="Arial"/>
          <w:color w:val="FF0000"/>
          <w:sz w:val="27"/>
          <w:szCs w:val="27"/>
        </w:rPr>
      </w:pPr>
    </w:p>
    <w:p w14:paraId="3B68EB15" w14:textId="77777777" w:rsidR="001A407A" w:rsidRDefault="0014530F" w:rsidP="009D7137">
      <w:pPr>
        <w:pStyle w:val="a7"/>
        <w:spacing w:before="0" w:beforeAutospacing="0" w:after="0" w:afterAutospacing="0"/>
        <w:jc w:val="center"/>
        <w:rPr>
          <w:b/>
        </w:rPr>
      </w:pPr>
      <w:r>
        <w:rPr>
          <w:b/>
        </w:rPr>
        <w:t>Ход  игры</w:t>
      </w:r>
      <w:r w:rsidR="009D7137">
        <w:rPr>
          <w:b/>
        </w:rPr>
        <w:t xml:space="preserve">  </w:t>
      </w:r>
    </w:p>
    <w:p w14:paraId="430F49CA" w14:textId="77777777" w:rsidR="003D7FB2" w:rsidRPr="008C6E9A" w:rsidRDefault="009D7137" w:rsidP="009D7137">
      <w:pPr>
        <w:pStyle w:val="a7"/>
        <w:spacing w:before="0" w:beforeAutospacing="0" w:after="0" w:afterAutospacing="0"/>
        <w:jc w:val="center"/>
        <w:rPr>
          <w:b/>
        </w:rPr>
      </w:pPr>
      <w:r>
        <w:rPr>
          <w:b/>
        </w:rPr>
        <w:t xml:space="preserve"> </w:t>
      </w:r>
      <w:r w:rsidR="003D7FB2" w:rsidRPr="008C6E9A">
        <w:rPr>
          <w:b/>
        </w:rPr>
        <w:t>(технологическая карта)</w:t>
      </w:r>
    </w:p>
    <w:tbl>
      <w:tblPr>
        <w:tblStyle w:val="a6"/>
        <w:tblW w:w="10314" w:type="dxa"/>
        <w:tblLayout w:type="fixed"/>
        <w:tblLook w:val="04A0" w:firstRow="1" w:lastRow="0" w:firstColumn="1" w:lastColumn="0" w:noHBand="0" w:noVBand="1"/>
      </w:tblPr>
      <w:tblGrid>
        <w:gridCol w:w="2518"/>
        <w:gridCol w:w="3402"/>
        <w:gridCol w:w="4394"/>
      </w:tblGrid>
      <w:tr w:rsidR="003D7FB2" w14:paraId="370D9756" w14:textId="77777777" w:rsidTr="00F850FC">
        <w:tc>
          <w:tcPr>
            <w:tcW w:w="2518" w:type="dxa"/>
            <w:vAlign w:val="center"/>
          </w:tcPr>
          <w:p w14:paraId="3C8E96F6" w14:textId="77777777" w:rsidR="003D7FB2" w:rsidRPr="00286F68" w:rsidRDefault="003D7FB2" w:rsidP="00082FEC">
            <w:pPr>
              <w:shd w:val="clear" w:color="auto" w:fill="FFFFFF"/>
              <w:jc w:val="center"/>
              <w:rPr>
                <w:rFonts w:ascii="Times New Roman" w:eastAsia="Times New Roman" w:hAnsi="Times New Roman" w:cs="Times New Roman"/>
                <w:b/>
                <w:sz w:val="24"/>
                <w:szCs w:val="24"/>
              </w:rPr>
            </w:pPr>
            <w:r w:rsidRPr="00286F68">
              <w:rPr>
                <w:rFonts w:ascii="Times New Roman" w:eastAsia="Times New Roman" w:hAnsi="Times New Roman" w:cs="Times New Roman"/>
                <w:b/>
                <w:sz w:val="24"/>
                <w:szCs w:val="24"/>
              </w:rPr>
              <w:t xml:space="preserve">Этапы </w:t>
            </w:r>
          </w:p>
        </w:tc>
        <w:tc>
          <w:tcPr>
            <w:tcW w:w="3402" w:type="dxa"/>
            <w:vAlign w:val="center"/>
          </w:tcPr>
          <w:p w14:paraId="45422745" w14:textId="77777777" w:rsidR="003D7FB2" w:rsidRPr="00286F68" w:rsidRDefault="003D7FB2" w:rsidP="00082FEC">
            <w:pPr>
              <w:jc w:val="center"/>
              <w:rPr>
                <w:rFonts w:ascii="Times New Roman" w:eastAsia="Times New Roman" w:hAnsi="Times New Roman" w:cs="Times New Roman"/>
                <w:b/>
                <w:sz w:val="24"/>
                <w:szCs w:val="24"/>
              </w:rPr>
            </w:pPr>
            <w:r w:rsidRPr="00286F68">
              <w:rPr>
                <w:rFonts w:ascii="Times New Roman" w:eastAsia="Times New Roman" w:hAnsi="Times New Roman" w:cs="Times New Roman"/>
                <w:b/>
                <w:sz w:val="24"/>
                <w:szCs w:val="24"/>
              </w:rPr>
              <w:t xml:space="preserve">Содержание деятельности </w:t>
            </w:r>
          </w:p>
          <w:p w14:paraId="15E95BFC" w14:textId="77777777" w:rsidR="003D7FB2" w:rsidRPr="00286F68" w:rsidRDefault="003D7FB2" w:rsidP="00082FEC">
            <w:pPr>
              <w:jc w:val="center"/>
              <w:rPr>
                <w:rFonts w:ascii="Times New Roman" w:eastAsia="Times New Roman" w:hAnsi="Times New Roman" w:cs="Times New Roman"/>
                <w:b/>
                <w:sz w:val="24"/>
                <w:szCs w:val="24"/>
              </w:rPr>
            </w:pPr>
            <w:r w:rsidRPr="00286F68">
              <w:rPr>
                <w:rFonts w:ascii="Times New Roman" w:eastAsia="Times New Roman" w:hAnsi="Times New Roman" w:cs="Times New Roman"/>
                <w:b/>
                <w:sz w:val="24"/>
                <w:szCs w:val="24"/>
              </w:rPr>
              <w:t>учителя-логопеда</w:t>
            </w:r>
          </w:p>
        </w:tc>
        <w:tc>
          <w:tcPr>
            <w:tcW w:w="4394" w:type="dxa"/>
            <w:vAlign w:val="center"/>
          </w:tcPr>
          <w:p w14:paraId="347A84D3" w14:textId="77777777" w:rsidR="003D7FB2" w:rsidRPr="00286F68" w:rsidRDefault="003D7FB2" w:rsidP="00082FEC">
            <w:pPr>
              <w:jc w:val="center"/>
              <w:rPr>
                <w:rFonts w:ascii="Times New Roman" w:eastAsia="Times New Roman" w:hAnsi="Times New Roman" w:cs="Times New Roman"/>
                <w:b/>
                <w:sz w:val="24"/>
                <w:szCs w:val="24"/>
              </w:rPr>
            </w:pPr>
            <w:r w:rsidRPr="00286F68">
              <w:rPr>
                <w:rFonts w:ascii="Times New Roman" w:eastAsia="Times New Roman" w:hAnsi="Times New Roman" w:cs="Times New Roman"/>
                <w:b/>
                <w:sz w:val="24"/>
                <w:szCs w:val="24"/>
              </w:rPr>
              <w:t xml:space="preserve">Содержание </w:t>
            </w:r>
          </w:p>
          <w:p w14:paraId="5B4667EB" w14:textId="77777777" w:rsidR="003D7FB2" w:rsidRPr="00286F68" w:rsidRDefault="003D7FB2" w:rsidP="00082FEC">
            <w:pPr>
              <w:jc w:val="center"/>
              <w:rPr>
                <w:rFonts w:ascii="Times New Roman" w:eastAsia="Times New Roman" w:hAnsi="Times New Roman" w:cs="Times New Roman"/>
                <w:b/>
                <w:sz w:val="24"/>
                <w:szCs w:val="24"/>
              </w:rPr>
            </w:pPr>
            <w:r w:rsidRPr="00286F68">
              <w:rPr>
                <w:rFonts w:ascii="Times New Roman" w:eastAsia="Times New Roman" w:hAnsi="Times New Roman" w:cs="Times New Roman"/>
                <w:b/>
                <w:sz w:val="24"/>
                <w:szCs w:val="24"/>
              </w:rPr>
              <w:t>деятельности  детей</w:t>
            </w:r>
          </w:p>
        </w:tc>
      </w:tr>
      <w:tr w:rsidR="003D7FB2" w14:paraId="3F5E3721" w14:textId="77777777" w:rsidTr="00F850FC">
        <w:trPr>
          <w:trHeight w:val="1405"/>
        </w:trPr>
        <w:tc>
          <w:tcPr>
            <w:tcW w:w="2518" w:type="dxa"/>
          </w:tcPr>
          <w:p w14:paraId="1F73867A" w14:textId="77777777" w:rsidR="003D7FB2" w:rsidRPr="00286F68" w:rsidRDefault="003D7FB2" w:rsidP="00082FEC">
            <w:pPr>
              <w:rPr>
                <w:rFonts w:ascii="Times New Roman" w:eastAsia="Times New Roman" w:hAnsi="Times New Roman" w:cs="Times New Roman"/>
                <w:b/>
                <w:bCs/>
                <w:sz w:val="24"/>
                <w:szCs w:val="24"/>
              </w:rPr>
            </w:pPr>
            <w:r w:rsidRPr="00286F68">
              <w:rPr>
                <w:rFonts w:ascii="Times New Roman" w:eastAsia="Times New Roman" w:hAnsi="Times New Roman" w:cs="Times New Roman"/>
                <w:b/>
                <w:bCs/>
                <w:sz w:val="24"/>
                <w:szCs w:val="24"/>
              </w:rPr>
              <w:t xml:space="preserve">I </w:t>
            </w:r>
            <w:r w:rsidRPr="00286F68">
              <w:rPr>
                <w:rFonts w:ascii="Times New Roman" w:hAnsi="Times New Roman" w:cs="Times New Roman"/>
                <w:b/>
                <w:sz w:val="24"/>
                <w:szCs w:val="24"/>
              </w:rPr>
              <w:t>этап</w:t>
            </w:r>
            <w:r w:rsidRPr="00286F68">
              <w:rPr>
                <w:rFonts w:ascii="Times New Roman" w:eastAsia="Times New Roman" w:hAnsi="Times New Roman" w:cs="Times New Roman"/>
                <w:b/>
                <w:bCs/>
                <w:sz w:val="24"/>
                <w:szCs w:val="24"/>
              </w:rPr>
              <w:t xml:space="preserve">  Организационно-мотивационный момент</w:t>
            </w:r>
          </w:p>
          <w:p w14:paraId="2DFAADB2" w14:textId="77777777" w:rsidR="003D7FB2" w:rsidRPr="00286F68" w:rsidRDefault="003D7FB2" w:rsidP="00082FEC">
            <w:pPr>
              <w:rPr>
                <w:rFonts w:ascii="Times New Roman" w:hAnsi="Times New Roman" w:cs="Times New Roman"/>
                <w:sz w:val="24"/>
                <w:szCs w:val="24"/>
              </w:rPr>
            </w:pPr>
          </w:p>
        </w:tc>
        <w:tc>
          <w:tcPr>
            <w:tcW w:w="3402" w:type="dxa"/>
          </w:tcPr>
          <w:p w14:paraId="04E6420F" w14:textId="77777777" w:rsidR="003D7FB2" w:rsidRPr="0011108D" w:rsidRDefault="003D7FB2" w:rsidP="001A407A">
            <w:pPr>
              <w:jc w:val="both"/>
              <w:rPr>
                <w:rFonts w:ascii="Times New Roman" w:hAnsi="Times New Roman" w:cs="Times New Roman"/>
                <w:i/>
                <w:iCs/>
                <w:sz w:val="24"/>
                <w:szCs w:val="24"/>
              </w:rPr>
            </w:pPr>
            <w:r w:rsidRPr="00286F68">
              <w:rPr>
                <w:rFonts w:ascii="Times New Roman" w:eastAsia="Times New Roman" w:hAnsi="Times New Roman" w:cs="Times New Roman"/>
                <w:sz w:val="24"/>
                <w:szCs w:val="24"/>
                <w:lang w:eastAsia="ru-RU"/>
              </w:rPr>
              <w:t xml:space="preserve">– </w:t>
            </w:r>
            <w:r w:rsidR="001A407A" w:rsidRPr="00286F68">
              <w:rPr>
                <w:rFonts w:ascii="Times New Roman" w:hAnsi="Times New Roman" w:cs="Times New Roman"/>
                <w:sz w:val="24"/>
                <w:szCs w:val="24"/>
              </w:rPr>
              <w:t xml:space="preserve">Сегодня мы будем </w:t>
            </w:r>
            <w:r w:rsidR="001A407A">
              <w:rPr>
                <w:rFonts w:ascii="Times New Roman" w:hAnsi="Times New Roman" w:cs="Times New Roman"/>
                <w:sz w:val="24"/>
                <w:szCs w:val="24"/>
              </w:rPr>
              <w:t xml:space="preserve">учеными-исследователями, которые изучают особенности овощей и фруктов. </w:t>
            </w:r>
            <w:r w:rsidR="001A407A" w:rsidRPr="001A407A">
              <w:rPr>
                <w:rFonts w:ascii="Times New Roman" w:hAnsi="Times New Roman" w:cs="Times New Roman"/>
                <w:sz w:val="24"/>
                <w:szCs w:val="24"/>
              </w:rPr>
              <w:t>Мы будем собирать информацию об овощах и фруктах,  анализировать и делать сообщение на учёном совете</w:t>
            </w:r>
            <w:r w:rsidR="001A407A">
              <w:rPr>
                <w:rFonts w:ascii="Times New Roman" w:hAnsi="Times New Roman" w:cs="Times New Roman"/>
                <w:sz w:val="24"/>
                <w:szCs w:val="24"/>
              </w:rPr>
              <w:t>.</w:t>
            </w:r>
            <w:r w:rsidR="0011108D">
              <w:rPr>
                <w:rFonts w:ascii="Times New Roman" w:hAnsi="Times New Roman" w:cs="Times New Roman"/>
                <w:sz w:val="24"/>
                <w:szCs w:val="24"/>
              </w:rPr>
              <w:t xml:space="preserve">  Выбирайте, какую роль выбудете исполнять и готовьтесь к исследованию.</w:t>
            </w:r>
          </w:p>
        </w:tc>
        <w:tc>
          <w:tcPr>
            <w:tcW w:w="4394" w:type="dxa"/>
          </w:tcPr>
          <w:p w14:paraId="1080FC5D" w14:textId="77777777" w:rsidR="003D7FB2" w:rsidRPr="00A10F9A" w:rsidRDefault="003D7FB2" w:rsidP="00082FEC">
            <w:pPr>
              <w:rPr>
                <w:rFonts w:ascii="Times New Roman" w:eastAsia="Times New Roman" w:hAnsi="Times New Roman" w:cs="Times New Roman"/>
                <w:i/>
                <w:iCs/>
                <w:sz w:val="24"/>
                <w:szCs w:val="24"/>
              </w:rPr>
            </w:pPr>
            <w:r w:rsidRPr="00A10F9A">
              <w:rPr>
                <w:rFonts w:ascii="Times New Roman" w:eastAsia="Times New Roman" w:hAnsi="Times New Roman" w:cs="Times New Roman"/>
                <w:i/>
                <w:iCs/>
                <w:sz w:val="24"/>
                <w:szCs w:val="24"/>
              </w:rPr>
              <w:t>Самоорганизация детей</w:t>
            </w:r>
            <w:r w:rsidR="0011108D" w:rsidRPr="00A10F9A">
              <w:rPr>
                <w:rFonts w:ascii="Times New Roman" w:eastAsia="Times New Roman" w:hAnsi="Times New Roman" w:cs="Times New Roman"/>
                <w:i/>
                <w:iCs/>
                <w:sz w:val="24"/>
                <w:szCs w:val="24"/>
              </w:rPr>
              <w:t>, распределение ролей с помощью карточек-схем, подготовка к игре</w:t>
            </w:r>
          </w:p>
        </w:tc>
      </w:tr>
      <w:tr w:rsidR="003D7FB2" w14:paraId="4679F808" w14:textId="77777777" w:rsidTr="00F850FC">
        <w:trPr>
          <w:trHeight w:val="1730"/>
        </w:trPr>
        <w:tc>
          <w:tcPr>
            <w:tcW w:w="2518" w:type="dxa"/>
          </w:tcPr>
          <w:p w14:paraId="1C75C16F" w14:textId="77777777" w:rsidR="00337539" w:rsidRPr="00286F68" w:rsidRDefault="003D7FB2" w:rsidP="00337539">
            <w:pPr>
              <w:pStyle w:val="a7"/>
              <w:spacing w:before="0" w:beforeAutospacing="0" w:after="0" w:afterAutospacing="0"/>
              <w:rPr>
                <w:b/>
              </w:rPr>
            </w:pPr>
            <w:r w:rsidRPr="00286F68">
              <w:rPr>
                <w:b/>
                <w:lang w:val="en-US"/>
              </w:rPr>
              <w:t>II</w:t>
            </w:r>
            <w:r w:rsidRPr="00286F68">
              <w:rPr>
                <w:b/>
              </w:rPr>
              <w:t xml:space="preserve"> этап  </w:t>
            </w:r>
            <w:r w:rsidR="00337539" w:rsidRPr="00286F68">
              <w:rPr>
                <w:b/>
              </w:rPr>
              <w:t xml:space="preserve">Учебно-познавательная деятельность                   </w:t>
            </w:r>
          </w:p>
          <w:p w14:paraId="6C8A8DFF" w14:textId="77777777" w:rsidR="003D7FB2" w:rsidRPr="00286F68" w:rsidRDefault="009D7137" w:rsidP="00A10F9A">
            <w:pPr>
              <w:pStyle w:val="a7"/>
              <w:spacing w:after="0" w:afterAutospacing="0"/>
              <w:rPr>
                <w:b/>
                <w:i/>
              </w:rPr>
            </w:pPr>
            <w:r>
              <w:rPr>
                <w:b/>
                <w:i/>
              </w:rPr>
              <w:t>1.</w:t>
            </w:r>
            <w:r w:rsidR="00A10F9A" w:rsidRPr="00A10F9A">
              <w:rPr>
                <w:b/>
                <w:i/>
              </w:rPr>
              <w:t>Распределение ролей</w:t>
            </w:r>
          </w:p>
        </w:tc>
        <w:tc>
          <w:tcPr>
            <w:tcW w:w="3402" w:type="dxa"/>
          </w:tcPr>
          <w:p w14:paraId="1A766534" w14:textId="77777777" w:rsidR="00A10F9A" w:rsidRDefault="003D7FB2" w:rsidP="00082FEC">
            <w:pPr>
              <w:shd w:val="clear" w:color="auto" w:fill="FFFFFF"/>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w:t>
            </w:r>
            <w:r w:rsidR="00FC13F5">
              <w:rPr>
                <w:rFonts w:ascii="Times New Roman" w:eastAsia="Times New Roman" w:hAnsi="Times New Roman" w:cs="Times New Roman"/>
                <w:sz w:val="24"/>
                <w:szCs w:val="24"/>
                <w:lang w:eastAsia="ru-RU"/>
              </w:rPr>
              <w:t xml:space="preserve"> Кому досталась роль </w:t>
            </w:r>
            <w:r w:rsidR="0011108D">
              <w:rPr>
                <w:rFonts w:ascii="Times New Roman" w:eastAsia="Times New Roman" w:hAnsi="Times New Roman" w:cs="Times New Roman"/>
                <w:sz w:val="24"/>
                <w:szCs w:val="24"/>
                <w:lang w:eastAsia="ru-RU"/>
              </w:rPr>
              <w:t xml:space="preserve">лаборанта? </w:t>
            </w:r>
            <w:r w:rsidR="00A10F9A">
              <w:rPr>
                <w:rFonts w:ascii="Times New Roman" w:eastAsia="Times New Roman" w:hAnsi="Times New Roman" w:cs="Times New Roman"/>
                <w:sz w:val="24"/>
                <w:szCs w:val="24"/>
                <w:lang w:eastAsia="ru-RU"/>
              </w:rPr>
              <w:t>Пройдите на свое место.</w:t>
            </w:r>
          </w:p>
          <w:p w14:paraId="4B152F37" w14:textId="77777777" w:rsidR="003D7FB2" w:rsidRPr="009D7137" w:rsidRDefault="00A10F9A" w:rsidP="009D7137">
            <w:pPr>
              <w:shd w:val="clear" w:color="auto" w:fill="FFFFFF"/>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Те, кому достались роли ученых-исследователей, пройдите</w:t>
            </w:r>
            <w:r w:rsidR="00FC13F5">
              <w:rPr>
                <w:rFonts w:ascii="Times New Roman" w:eastAsia="Times New Roman" w:hAnsi="Times New Roman" w:cs="Times New Roman"/>
                <w:sz w:val="24"/>
                <w:szCs w:val="24"/>
                <w:lang w:eastAsia="ru-RU"/>
              </w:rPr>
              <w:t>, пожалуйста,</w:t>
            </w:r>
            <w:r>
              <w:rPr>
                <w:rFonts w:ascii="Times New Roman" w:eastAsia="Times New Roman" w:hAnsi="Times New Roman" w:cs="Times New Roman"/>
                <w:sz w:val="24"/>
                <w:szCs w:val="24"/>
                <w:lang w:eastAsia="ru-RU"/>
              </w:rPr>
              <w:t xml:space="preserve"> за стол</w:t>
            </w:r>
            <w:r w:rsidR="009D7137">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w:t>
            </w:r>
          </w:p>
        </w:tc>
        <w:tc>
          <w:tcPr>
            <w:tcW w:w="4394" w:type="dxa"/>
          </w:tcPr>
          <w:p w14:paraId="06C13B15" w14:textId="77777777" w:rsidR="00337539" w:rsidRDefault="0011108D" w:rsidP="00A10F9A">
            <w:pPr>
              <w:jc w:val="both"/>
              <w:rPr>
                <w:rFonts w:ascii="Times New Roman" w:hAnsi="Times New Roman" w:cs="Times New Roman"/>
                <w:i/>
                <w:sz w:val="24"/>
                <w:szCs w:val="24"/>
              </w:rPr>
            </w:pPr>
            <w:r w:rsidRPr="00A10F9A">
              <w:rPr>
                <w:rFonts w:ascii="Times New Roman" w:hAnsi="Times New Roman" w:cs="Times New Roman"/>
                <w:i/>
                <w:sz w:val="24"/>
                <w:szCs w:val="24"/>
              </w:rPr>
              <w:t>Ребенок в фартуке, шапочке, нарукавниках и с лупой садится за отдельный стол</w:t>
            </w:r>
            <w:r w:rsidR="00A10F9A" w:rsidRPr="00A10F9A">
              <w:rPr>
                <w:rFonts w:ascii="Times New Roman" w:hAnsi="Times New Roman" w:cs="Times New Roman"/>
                <w:i/>
                <w:sz w:val="24"/>
                <w:szCs w:val="24"/>
              </w:rPr>
              <w:t xml:space="preserve"> </w:t>
            </w:r>
          </w:p>
          <w:p w14:paraId="3E044FE6" w14:textId="77777777" w:rsidR="00A10F9A" w:rsidRPr="00A10F9A" w:rsidRDefault="00A10F9A" w:rsidP="00A10F9A">
            <w:pPr>
              <w:jc w:val="both"/>
              <w:rPr>
                <w:rFonts w:ascii="Times New Roman" w:hAnsi="Times New Roman" w:cs="Times New Roman"/>
                <w:i/>
                <w:sz w:val="24"/>
                <w:szCs w:val="24"/>
              </w:rPr>
            </w:pPr>
            <w:r>
              <w:rPr>
                <w:rFonts w:ascii="Times New Roman" w:hAnsi="Times New Roman" w:cs="Times New Roman"/>
                <w:i/>
                <w:sz w:val="24"/>
                <w:szCs w:val="24"/>
              </w:rPr>
              <w:t>Дети зан</w:t>
            </w:r>
            <w:r w:rsidR="00FC13F5">
              <w:rPr>
                <w:rFonts w:ascii="Times New Roman" w:hAnsi="Times New Roman" w:cs="Times New Roman"/>
                <w:i/>
                <w:sz w:val="24"/>
                <w:szCs w:val="24"/>
              </w:rPr>
              <w:t>имают свои места, где</w:t>
            </w:r>
            <w:r>
              <w:rPr>
                <w:rFonts w:ascii="Times New Roman" w:hAnsi="Times New Roman" w:cs="Times New Roman"/>
                <w:i/>
                <w:sz w:val="24"/>
                <w:szCs w:val="24"/>
              </w:rPr>
              <w:t xml:space="preserve"> лежат опорные схемы описательных рассказов</w:t>
            </w:r>
          </w:p>
        </w:tc>
      </w:tr>
      <w:tr w:rsidR="00A10F9A" w14:paraId="0D7DBE4B" w14:textId="77777777" w:rsidTr="00F850FC">
        <w:trPr>
          <w:trHeight w:val="2018"/>
        </w:trPr>
        <w:tc>
          <w:tcPr>
            <w:tcW w:w="2518" w:type="dxa"/>
          </w:tcPr>
          <w:p w14:paraId="502D1DB4" w14:textId="77777777" w:rsidR="009D7137" w:rsidRDefault="009D7137" w:rsidP="00A10F9A">
            <w:pPr>
              <w:pStyle w:val="a7"/>
              <w:spacing w:after="0" w:afterAutospacing="0"/>
              <w:rPr>
                <w:b/>
                <w:i/>
              </w:rPr>
            </w:pPr>
          </w:p>
          <w:p w14:paraId="6DD95136" w14:textId="77777777" w:rsidR="00A10F9A" w:rsidRPr="00A10F9A" w:rsidRDefault="009D7137" w:rsidP="00A10F9A">
            <w:pPr>
              <w:pStyle w:val="a7"/>
              <w:spacing w:after="0" w:afterAutospacing="0"/>
              <w:rPr>
                <w:b/>
                <w:i/>
              </w:rPr>
            </w:pPr>
            <w:r>
              <w:rPr>
                <w:b/>
                <w:i/>
              </w:rPr>
              <w:t>2.</w:t>
            </w:r>
            <w:r w:rsidR="00A10F9A">
              <w:rPr>
                <w:b/>
                <w:i/>
              </w:rPr>
              <w:t>Изучение «объекта» исследования</w:t>
            </w:r>
          </w:p>
          <w:p w14:paraId="450D881E" w14:textId="77777777" w:rsidR="00A10F9A" w:rsidRPr="00286F68" w:rsidRDefault="00A10F9A" w:rsidP="00082FEC">
            <w:pPr>
              <w:pStyle w:val="a7"/>
              <w:spacing w:after="0" w:afterAutospacing="0"/>
              <w:rPr>
                <w:b/>
                <w:lang w:val="en-US"/>
              </w:rPr>
            </w:pPr>
          </w:p>
        </w:tc>
        <w:tc>
          <w:tcPr>
            <w:tcW w:w="3402" w:type="dxa"/>
          </w:tcPr>
          <w:p w14:paraId="332BB859" w14:textId="77777777" w:rsidR="00A10F9A" w:rsidRDefault="00A10F9A" w:rsidP="00A10F9A">
            <w:pPr>
              <w:shd w:val="clear" w:color="auto" w:fill="FFFFFF"/>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Прошу вас, </w:t>
            </w:r>
            <w:r w:rsidR="00FC13F5">
              <w:rPr>
                <w:rFonts w:ascii="Times New Roman" w:eastAsia="Times New Roman" w:hAnsi="Times New Roman" w:cs="Times New Roman"/>
                <w:sz w:val="24"/>
                <w:szCs w:val="24"/>
                <w:lang w:eastAsia="ru-RU"/>
              </w:rPr>
              <w:t xml:space="preserve">смотрите на опорные схемы и </w:t>
            </w:r>
            <w:r>
              <w:rPr>
                <w:rFonts w:ascii="Times New Roman" w:eastAsia="Times New Roman" w:hAnsi="Times New Roman" w:cs="Times New Roman"/>
                <w:sz w:val="24"/>
                <w:szCs w:val="24"/>
                <w:lang w:eastAsia="ru-RU"/>
              </w:rPr>
              <w:t>задавайте свои вопросы</w:t>
            </w:r>
            <w:r w:rsidR="00FC13F5">
              <w:rPr>
                <w:rFonts w:ascii="Times New Roman" w:eastAsia="Times New Roman" w:hAnsi="Times New Roman" w:cs="Times New Roman"/>
                <w:sz w:val="24"/>
                <w:szCs w:val="24"/>
                <w:lang w:eastAsia="ru-RU"/>
              </w:rPr>
              <w:t xml:space="preserve"> лаборанту</w:t>
            </w:r>
            <w:r>
              <w:rPr>
                <w:rFonts w:ascii="Times New Roman" w:eastAsia="Times New Roman" w:hAnsi="Times New Roman" w:cs="Times New Roman"/>
                <w:sz w:val="24"/>
                <w:szCs w:val="24"/>
                <w:lang w:eastAsia="ru-RU"/>
              </w:rPr>
              <w:t>.</w:t>
            </w:r>
          </w:p>
          <w:p w14:paraId="2F4BF2D1" w14:textId="77777777" w:rsidR="00A10F9A" w:rsidRPr="00286F68" w:rsidRDefault="00A10F9A" w:rsidP="00A10F9A">
            <w:pPr>
              <w:shd w:val="clear" w:color="auto" w:fill="FFFFFF"/>
              <w:jc w:val="both"/>
              <w:rPr>
                <w:rFonts w:ascii="Times New Roman" w:eastAsia="Times New Roman" w:hAnsi="Times New Roman" w:cs="Times New Roman"/>
                <w:sz w:val="24"/>
                <w:szCs w:val="24"/>
                <w:lang w:eastAsia="ru-RU"/>
              </w:rPr>
            </w:pPr>
          </w:p>
          <w:p w14:paraId="0FAF1684" w14:textId="77777777" w:rsidR="00A10F9A" w:rsidRPr="00286F68" w:rsidRDefault="00A10F9A" w:rsidP="00082FEC">
            <w:pPr>
              <w:shd w:val="clear" w:color="auto" w:fill="FFFFFF"/>
              <w:jc w:val="both"/>
              <w:rPr>
                <w:rFonts w:ascii="Times New Roman" w:eastAsia="Times New Roman" w:hAnsi="Times New Roman" w:cs="Times New Roman"/>
                <w:sz w:val="24"/>
                <w:szCs w:val="24"/>
                <w:lang w:eastAsia="ru-RU"/>
              </w:rPr>
            </w:pPr>
          </w:p>
        </w:tc>
        <w:tc>
          <w:tcPr>
            <w:tcW w:w="4394" w:type="dxa"/>
          </w:tcPr>
          <w:p w14:paraId="4AFF9095" w14:textId="77777777" w:rsidR="00FC13F5" w:rsidRDefault="00A10F9A" w:rsidP="00A10F9A">
            <w:pPr>
              <w:jc w:val="both"/>
              <w:rPr>
                <w:rFonts w:ascii="Times New Roman" w:hAnsi="Times New Roman" w:cs="Times New Roman"/>
                <w:i/>
                <w:sz w:val="24"/>
                <w:szCs w:val="24"/>
              </w:rPr>
            </w:pPr>
            <w:r>
              <w:rPr>
                <w:rFonts w:ascii="Times New Roman" w:hAnsi="Times New Roman" w:cs="Times New Roman"/>
                <w:i/>
                <w:sz w:val="24"/>
                <w:szCs w:val="24"/>
              </w:rPr>
              <w:t>Лаборант</w:t>
            </w:r>
            <w:r w:rsidRPr="00A10F9A">
              <w:rPr>
                <w:rFonts w:ascii="Times New Roman" w:hAnsi="Times New Roman" w:cs="Times New Roman"/>
                <w:i/>
                <w:sz w:val="24"/>
                <w:szCs w:val="24"/>
              </w:rPr>
              <w:t xml:space="preserve"> выбирает  картинку (не озвучивая какую) для «изучения»</w:t>
            </w:r>
            <w:r>
              <w:rPr>
                <w:rFonts w:ascii="Times New Roman" w:hAnsi="Times New Roman" w:cs="Times New Roman"/>
                <w:i/>
                <w:sz w:val="24"/>
                <w:szCs w:val="24"/>
              </w:rPr>
              <w:t xml:space="preserve">, </w:t>
            </w:r>
            <w:r w:rsidR="00FC13F5">
              <w:rPr>
                <w:rFonts w:ascii="Times New Roman" w:hAnsi="Times New Roman" w:cs="Times New Roman"/>
                <w:i/>
                <w:sz w:val="24"/>
                <w:szCs w:val="24"/>
              </w:rPr>
              <w:t xml:space="preserve">и </w:t>
            </w:r>
            <w:r>
              <w:rPr>
                <w:rFonts w:ascii="Times New Roman" w:hAnsi="Times New Roman" w:cs="Times New Roman"/>
                <w:i/>
                <w:sz w:val="24"/>
                <w:szCs w:val="24"/>
              </w:rPr>
              <w:t xml:space="preserve">через лупу рассматривает </w:t>
            </w:r>
            <w:r w:rsidR="00FC13F5">
              <w:rPr>
                <w:rFonts w:ascii="Times New Roman" w:hAnsi="Times New Roman" w:cs="Times New Roman"/>
                <w:i/>
                <w:sz w:val="24"/>
                <w:szCs w:val="24"/>
              </w:rPr>
              <w:t>ее.</w:t>
            </w:r>
          </w:p>
          <w:p w14:paraId="495A7AAC" w14:textId="77777777" w:rsidR="00A10F9A" w:rsidRDefault="00FC13F5" w:rsidP="00A10F9A">
            <w:pPr>
              <w:jc w:val="both"/>
              <w:rPr>
                <w:rFonts w:ascii="Times New Roman" w:hAnsi="Times New Roman" w:cs="Times New Roman"/>
                <w:i/>
                <w:sz w:val="24"/>
                <w:szCs w:val="24"/>
              </w:rPr>
            </w:pPr>
            <w:r>
              <w:rPr>
                <w:rFonts w:ascii="Times New Roman" w:hAnsi="Times New Roman" w:cs="Times New Roman"/>
                <w:i/>
                <w:sz w:val="24"/>
                <w:szCs w:val="24"/>
              </w:rPr>
              <w:t xml:space="preserve">Он </w:t>
            </w:r>
            <w:r w:rsidR="00A10F9A">
              <w:rPr>
                <w:rFonts w:ascii="Times New Roman" w:hAnsi="Times New Roman" w:cs="Times New Roman"/>
                <w:i/>
                <w:sz w:val="24"/>
                <w:szCs w:val="24"/>
              </w:rPr>
              <w:t>отвечает на вопросы «ученых»</w:t>
            </w:r>
            <w:r>
              <w:rPr>
                <w:rFonts w:ascii="Times New Roman" w:hAnsi="Times New Roman" w:cs="Times New Roman"/>
                <w:i/>
                <w:sz w:val="24"/>
                <w:szCs w:val="24"/>
              </w:rPr>
              <w:t>:</w:t>
            </w:r>
          </w:p>
          <w:p w14:paraId="2F20EA75" w14:textId="77777777" w:rsidR="00FC13F5" w:rsidRDefault="00FC13F5" w:rsidP="00A10F9A">
            <w:pPr>
              <w:jc w:val="both"/>
              <w:rPr>
                <w:rFonts w:ascii="Times New Roman" w:hAnsi="Times New Roman" w:cs="Times New Roman"/>
                <w:i/>
                <w:sz w:val="24"/>
                <w:szCs w:val="24"/>
              </w:rPr>
            </w:pPr>
            <w:r>
              <w:rPr>
                <w:rFonts w:ascii="Times New Roman" w:hAnsi="Times New Roman" w:cs="Times New Roman"/>
                <w:i/>
                <w:sz w:val="24"/>
                <w:szCs w:val="24"/>
              </w:rPr>
              <w:t>-это фрукт или овощ?</w:t>
            </w:r>
          </w:p>
          <w:p w14:paraId="1CCF5968" w14:textId="77777777" w:rsidR="00FC13F5" w:rsidRDefault="00FC13F5" w:rsidP="00A10F9A">
            <w:pPr>
              <w:jc w:val="both"/>
              <w:rPr>
                <w:rFonts w:ascii="Times New Roman" w:hAnsi="Times New Roman" w:cs="Times New Roman"/>
                <w:i/>
                <w:sz w:val="24"/>
                <w:szCs w:val="24"/>
              </w:rPr>
            </w:pPr>
            <w:r>
              <w:rPr>
                <w:rFonts w:ascii="Times New Roman" w:hAnsi="Times New Roman" w:cs="Times New Roman"/>
                <w:i/>
                <w:sz w:val="24"/>
                <w:szCs w:val="24"/>
              </w:rPr>
              <w:t>-какой он формы?</w:t>
            </w:r>
          </w:p>
          <w:p w14:paraId="59A5A885" w14:textId="77777777" w:rsidR="00FC13F5" w:rsidRDefault="00FC13F5" w:rsidP="00A10F9A">
            <w:pPr>
              <w:jc w:val="both"/>
              <w:rPr>
                <w:rFonts w:ascii="Times New Roman" w:hAnsi="Times New Roman" w:cs="Times New Roman"/>
                <w:i/>
                <w:sz w:val="24"/>
                <w:szCs w:val="24"/>
              </w:rPr>
            </w:pPr>
            <w:r>
              <w:rPr>
                <w:rFonts w:ascii="Times New Roman" w:hAnsi="Times New Roman" w:cs="Times New Roman"/>
                <w:i/>
                <w:sz w:val="24"/>
                <w:szCs w:val="24"/>
              </w:rPr>
              <w:t>-какого размера?</w:t>
            </w:r>
          </w:p>
          <w:p w14:paraId="433EE9EE" w14:textId="77777777" w:rsidR="00FC13F5" w:rsidRDefault="00FC13F5" w:rsidP="00A10F9A">
            <w:pPr>
              <w:jc w:val="both"/>
              <w:rPr>
                <w:rFonts w:ascii="Times New Roman" w:hAnsi="Times New Roman" w:cs="Times New Roman"/>
                <w:i/>
                <w:sz w:val="24"/>
                <w:szCs w:val="24"/>
              </w:rPr>
            </w:pPr>
            <w:r>
              <w:rPr>
                <w:rFonts w:ascii="Times New Roman" w:hAnsi="Times New Roman" w:cs="Times New Roman"/>
                <w:i/>
                <w:sz w:val="24"/>
                <w:szCs w:val="24"/>
              </w:rPr>
              <w:t>-какого цвета?</w:t>
            </w:r>
          </w:p>
          <w:p w14:paraId="5FA133B7" w14:textId="77777777" w:rsidR="00FC13F5" w:rsidRDefault="00FC13F5" w:rsidP="00A10F9A">
            <w:pPr>
              <w:jc w:val="both"/>
              <w:rPr>
                <w:rFonts w:ascii="Times New Roman" w:hAnsi="Times New Roman" w:cs="Times New Roman"/>
                <w:i/>
                <w:sz w:val="24"/>
                <w:szCs w:val="24"/>
              </w:rPr>
            </w:pPr>
            <w:r>
              <w:rPr>
                <w:rFonts w:ascii="Times New Roman" w:hAnsi="Times New Roman" w:cs="Times New Roman"/>
                <w:i/>
                <w:sz w:val="24"/>
                <w:szCs w:val="24"/>
              </w:rPr>
              <w:t>-какой он на вкус?</w:t>
            </w:r>
          </w:p>
          <w:p w14:paraId="4649CEAB" w14:textId="77777777" w:rsidR="00A10F9A" w:rsidRDefault="00FC13F5" w:rsidP="00A10F9A">
            <w:pPr>
              <w:jc w:val="both"/>
              <w:rPr>
                <w:rFonts w:ascii="Times New Roman" w:hAnsi="Times New Roman" w:cs="Times New Roman"/>
                <w:i/>
                <w:sz w:val="24"/>
                <w:szCs w:val="24"/>
              </w:rPr>
            </w:pPr>
            <w:r>
              <w:rPr>
                <w:rFonts w:ascii="Times New Roman" w:hAnsi="Times New Roman" w:cs="Times New Roman"/>
                <w:i/>
                <w:sz w:val="24"/>
                <w:szCs w:val="24"/>
              </w:rPr>
              <w:t>-что из него можно приготовить?</w:t>
            </w:r>
          </w:p>
          <w:p w14:paraId="188A5223" w14:textId="77777777" w:rsidR="00F850FC" w:rsidRPr="00A10F9A" w:rsidRDefault="00F850FC" w:rsidP="00A10F9A">
            <w:pPr>
              <w:jc w:val="both"/>
              <w:rPr>
                <w:rFonts w:ascii="Times New Roman" w:hAnsi="Times New Roman" w:cs="Times New Roman"/>
                <w:i/>
                <w:sz w:val="24"/>
                <w:szCs w:val="24"/>
              </w:rPr>
            </w:pPr>
            <w:r>
              <w:rPr>
                <w:rFonts w:ascii="Times New Roman" w:hAnsi="Times New Roman" w:cs="Times New Roman"/>
                <w:i/>
                <w:sz w:val="24"/>
                <w:szCs w:val="24"/>
              </w:rPr>
              <w:t xml:space="preserve">Так </w:t>
            </w:r>
            <w:r w:rsidR="00337539">
              <w:rPr>
                <w:rFonts w:ascii="Times New Roman" w:hAnsi="Times New Roman" w:cs="Times New Roman"/>
                <w:i/>
                <w:sz w:val="24"/>
                <w:szCs w:val="24"/>
              </w:rPr>
              <w:t xml:space="preserve">лаборант описывает </w:t>
            </w:r>
            <w:r>
              <w:rPr>
                <w:rFonts w:ascii="Times New Roman" w:hAnsi="Times New Roman" w:cs="Times New Roman"/>
                <w:i/>
                <w:sz w:val="24"/>
                <w:szCs w:val="24"/>
              </w:rPr>
              <w:t>3</w:t>
            </w:r>
            <w:r w:rsidR="00337539">
              <w:rPr>
                <w:rFonts w:ascii="Times New Roman" w:hAnsi="Times New Roman" w:cs="Times New Roman"/>
                <w:i/>
                <w:sz w:val="24"/>
                <w:szCs w:val="24"/>
              </w:rPr>
              <w:t>-4</w:t>
            </w:r>
            <w:r>
              <w:rPr>
                <w:rFonts w:ascii="Times New Roman" w:hAnsi="Times New Roman" w:cs="Times New Roman"/>
                <w:i/>
                <w:sz w:val="24"/>
                <w:szCs w:val="24"/>
              </w:rPr>
              <w:t xml:space="preserve"> картинки.</w:t>
            </w:r>
          </w:p>
        </w:tc>
      </w:tr>
      <w:tr w:rsidR="00FC13F5" w14:paraId="76747BBF" w14:textId="77777777" w:rsidTr="00337539">
        <w:trPr>
          <w:trHeight w:val="1698"/>
        </w:trPr>
        <w:tc>
          <w:tcPr>
            <w:tcW w:w="2518" w:type="dxa"/>
          </w:tcPr>
          <w:p w14:paraId="2BF9F1DA" w14:textId="77777777" w:rsidR="009D7137" w:rsidRDefault="009D7137" w:rsidP="00A10F9A">
            <w:pPr>
              <w:pStyle w:val="a7"/>
              <w:spacing w:after="0" w:afterAutospacing="0"/>
              <w:rPr>
                <w:b/>
                <w:i/>
              </w:rPr>
            </w:pPr>
          </w:p>
          <w:p w14:paraId="2EC01149" w14:textId="77777777" w:rsidR="00FC13F5" w:rsidRDefault="009D7137" w:rsidP="00A10F9A">
            <w:pPr>
              <w:pStyle w:val="a7"/>
              <w:spacing w:after="0" w:afterAutospacing="0"/>
              <w:rPr>
                <w:b/>
                <w:i/>
              </w:rPr>
            </w:pPr>
            <w:r>
              <w:rPr>
                <w:b/>
                <w:i/>
              </w:rPr>
              <w:t>3.</w:t>
            </w:r>
            <w:r w:rsidR="00FC13F5">
              <w:rPr>
                <w:b/>
                <w:i/>
              </w:rPr>
              <w:t xml:space="preserve">Обсуждение </w:t>
            </w:r>
          </w:p>
        </w:tc>
        <w:tc>
          <w:tcPr>
            <w:tcW w:w="3402" w:type="dxa"/>
          </w:tcPr>
          <w:p w14:paraId="1963F63D" w14:textId="77777777" w:rsidR="00FC13F5" w:rsidRPr="00286F68" w:rsidRDefault="00FC13F5" w:rsidP="00A10F9A">
            <w:pPr>
              <w:shd w:val="clear" w:color="auto" w:fill="FFFFFF"/>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Прошу вас, ученые-исследователи, приступить к обсуждению. Кто может повторить описание </w:t>
            </w:r>
            <w:r w:rsidR="00F850FC">
              <w:rPr>
                <w:rFonts w:ascii="Times New Roman" w:eastAsia="Times New Roman" w:hAnsi="Times New Roman" w:cs="Times New Roman"/>
                <w:sz w:val="24"/>
                <w:szCs w:val="24"/>
                <w:lang w:eastAsia="ru-RU"/>
              </w:rPr>
              <w:t xml:space="preserve">первого </w:t>
            </w:r>
            <w:r>
              <w:rPr>
                <w:rFonts w:ascii="Times New Roman" w:eastAsia="Times New Roman" w:hAnsi="Times New Roman" w:cs="Times New Roman"/>
                <w:sz w:val="24"/>
                <w:szCs w:val="24"/>
                <w:lang w:eastAsia="ru-RU"/>
              </w:rPr>
              <w:t>«</w:t>
            </w:r>
            <w:r w:rsidR="00F850FC">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w:t>
            </w:r>
            <w:r w:rsidR="00F850FC">
              <w:rPr>
                <w:rFonts w:ascii="Times New Roman" w:eastAsia="Times New Roman" w:hAnsi="Times New Roman" w:cs="Times New Roman"/>
                <w:sz w:val="24"/>
                <w:szCs w:val="24"/>
                <w:lang w:eastAsia="ru-RU"/>
              </w:rPr>
              <w:t xml:space="preserve"> и т.д.</w:t>
            </w:r>
          </w:p>
        </w:tc>
        <w:tc>
          <w:tcPr>
            <w:tcW w:w="4394" w:type="dxa"/>
          </w:tcPr>
          <w:p w14:paraId="2AEA3809" w14:textId="77777777" w:rsidR="00FC13F5" w:rsidRDefault="00FC13F5" w:rsidP="00A10F9A">
            <w:pPr>
              <w:jc w:val="both"/>
              <w:rPr>
                <w:rFonts w:ascii="Times New Roman" w:hAnsi="Times New Roman" w:cs="Times New Roman"/>
                <w:i/>
                <w:sz w:val="24"/>
                <w:szCs w:val="24"/>
              </w:rPr>
            </w:pPr>
            <w:r>
              <w:rPr>
                <w:rFonts w:ascii="Times New Roman" w:hAnsi="Times New Roman" w:cs="Times New Roman"/>
                <w:i/>
                <w:sz w:val="24"/>
                <w:szCs w:val="24"/>
              </w:rPr>
              <w:t>«Ученые» описывают об</w:t>
            </w:r>
            <w:r w:rsidR="00A75083">
              <w:rPr>
                <w:rFonts w:ascii="Times New Roman" w:hAnsi="Times New Roman" w:cs="Times New Roman"/>
                <w:i/>
                <w:sz w:val="24"/>
                <w:szCs w:val="24"/>
              </w:rPr>
              <w:t>ъект</w:t>
            </w:r>
            <w:r w:rsidR="00F850FC">
              <w:rPr>
                <w:rFonts w:ascii="Times New Roman" w:hAnsi="Times New Roman" w:cs="Times New Roman"/>
                <w:i/>
                <w:sz w:val="24"/>
                <w:szCs w:val="24"/>
              </w:rPr>
              <w:t>ы и определяют их</w:t>
            </w:r>
            <w:r w:rsidR="00A75083">
              <w:rPr>
                <w:rFonts w:ascii="Times New Roman" w:hAnsi="Times New Roman" w:cs="Times New Roman"/>
                <w:i/>
                <w:sz w:val="24"/>
                <w:szCs w:val="24"/>
              </w:rPr>
              <w:t xml:space="preserve"> название. Лаборант подтверждает или опровергает догадки ученых. Если ученые правы, то все переходят к столу, где находится пособие «Огород на липучках».</w:t>
            </w:r>
          </w:p>
        </w:tc>
      </w:tr>
      <w:tr w:rsidR="00A75083" w14:paraId="3E207433" w14:textId="77777777" w:rsidTr="00F850FC">
        <w:trPr>
          <w:trHeight w:val="276"/>
        </w:trPr>
        <w:tc>
          <w:tcPr>
            <w:tcW w:w="2518" w:type="dxa"/>
          </w:tcPr>
          <w:p w14:paraId="6DBC3D5A" w14:textId="77777777" w:rsidR="009D7137" w:rsidRDefault="009D7137" w:rsidP="00A10F9A">
            <w:pPr>
              <w:pStyle w:val="a7"/>
              <w:spacing w:after="0" w:afterAutospacing="0"/>
              <w:rPr>
                <w:b/>
                <w:i/>
              </w:rPr>
            </w:pPr>
          </w:p>
          <w:p w14:paraId="698AA658" w14:textId="77777777" w:rsidR="00A75083" w:rsidRDefault="009D7137" w:rsidP="00A10F9A">
            <w:pPr>
              <w:pStyle w:val="a7"/>
              <w:spacing w:after="0" w:afterAutospacing="0"/>
              <w:rPr>
                <w:b/>
                <w:i/>
              </w:rPr>
            </w:pPr>
            <w:r>
              <w:rPr>
                <w:b/>
                <w:i/>
              </w:rPr>
              <w:t>4.</w:t>
            </w:r>
            <w:r w:rsidR="00A75083">
              <w:rPr>
                <w:b/>
                <w:i/>
              </w:rPr>
              <w:t>Подтверждение</w:t>
            </w:r>
          </w:p>
        </w:tc>
        <w:tc>
          <w:tcPr>
            <w:tcW w:w="3402" w:type="dxa"/>
          </w:tcPr>
          <w:p w14:paraId="071C7988" w14:textId="77777777" w:rsidR="00A75083" w:rsidRPr="00337539" w:rsidRDefault="00A75083" w:rsidP="00A10F9A">
            <w:pPr>
              <w:shd w:val="clear" w:color="auto" w:fill="FFFFFF"/>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Прошу вас, ученые-исследователи, приступ</w:t>
            </w:r>
            <w:r w:rsidR="00F850FC">
              <w:rPr>
                <w:rFonts w:ascii="Times New Roman" w:eastAsia="Times New Roman" w:hAnsi="Times New Roman" w:cs="Times New Roman"/>
                <w:sz w:val="24"/>
                <w:szCs w:val="24"/>
                <w:lang w:eastAsia="ru-RU"/>
              </w:rPr>
              <w:t>ить к нахождению объектов</w:t>
            </w:r>
            <w:r>
              <w:rPr>
                <w:rFonts w:ascii="Times New Roman" w:eastAsia="Times New Roman" w:hAnsi="Times New Roman" w:cs="Times New Roman"/>
                <w:sz w:val="24"/>
                <w:szCs w:val="24"/>
                <w:lang w:eastAsia="ru-RU"/>
              </w:rPr>
              <w:t>. Напомните, пожа</w:t>
            </w:r>
            <w:r w:rsidR="00F850FC">
              <w:rPr>
                <w:rFonts w:ascii="Times New Roman" w:eastAsia="Times New Roman" w:hAnsi="Times New Roman" w:cs="Times New Roman"/>
                <w:sz w:val="24"/>
                <w:szCs w:val="24"/>
                <w:lang w:eastAsia="ru-RU"/>
              </w:rPr>
              <w:t>луйста, что мы ищем, как выглядя</w:t>
            </w:r>
            <w:r>
              <w:rPr>
                <w:rFonts w:ascii="Times New Roman" w:eastAsia="Times New Roman" w:hAnsi="Times New Roman" w:cs="Times New Roman"/>
                <w:sz w:val="24"/>
                <w:szCs w:val="24"/>
                <w:lang w:eastAsia="ru-RU"/>
              </w:rPr>
              <w:t>т объект</w:t>
            </w:r>
            <w:r w:rsidR="00F850FC">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 xml:space="preserve"> и где он</w:t>
            </w:r>
            <w:r w:rsidR="00F850FC">
              <w:rPr>
                <w:rFonts w:ascii="Times New Roman" w:eastAsia="Times New Roman" w:hAnsi="Times New Roman" w:cs="Times New Roman"/>
                <w:sz w:val="24"/>
                <w:szCs w:val="24"/>
                <w:lang w:eastAsia="ru-RU"/>
              </w:rPr>
              <w:t>и расту</w:t>
            </w:r>
            <w:r>
              <w:rPr>
                <w:rFonts w:ascii="Times New Roman" w:eastAsia="Times New Roman" w:hAnsi="Times New Roman" w:cs="Times New Roman"/>
                <w:sz w:val="24"/>
                <w:szCs w:val="24"/>
                <w:lang w:eastAsia="ru-RU"/>
              </w:rPr>
              <w:t>т?</w:t>
            </w:r>
          </w:p>
        </w:tc>
        <w:tc>
          <w:tcPr>
            <w:tcW w:w="4394" w:type="dxa"/>
          </w:tcPr>
          <w:p w14:paraId="6A6EF7AC" w14:textId="77777777" w:rsidR="00A75083" w:rsidRPr="00F850FC" w:rsidRDefault="00A75083" w:rsidP="00A75083">
            <w:pPr>
              <w:jc w:val="both"/>
              <w:rPr>
                <w:rFonts w:ascii="Times New Roman" w:eastAsia="Times New Roman" w:hAnsi="Times New Roman" w:cs="Times New Roman"/>
                <w:i/>
                <w:sz w:val="24"/>
                <w:szCs w:val="24"/>
                <w:lang w:eastAsia="ru-RU"/>
              </w:rPr>
            </w:pPr>
            <w:r>
              <w:rPr>
                <w:rFonts w:ascii="Times New Roman" w:hAnsi="Times New Roman" w:cs="Times New Roman"/>
                <w:i/>
                <w:sz w:val="24"/>
                <w:szCs w:val="24"/>
              </w:rPr>
              <w:t xml:space="preserve">«Ученые» </w:t>
            </w:r>
            <w:r w:rsidR="00F850FC">
              <w:rPr>
                <w:rFonts w:ascii="Times New Roman" w:hAnsi="Times New Roman" w:cs="Times New Roman"/>
                <w:i/>
                <w:sz w:val="24"/>
                <w:szCs w:val="24"/>
              </w:rPr>
              <w:t xml:space="preserve">по очереди </w:t>
            </w:r>
            <w:r>
              <w:rPr>
                <w:rFonts w:ascii="Times New Roman" w:hAnsi="Times New Roman" w:cs="Times New Roman"/>
                <w:i/>
                <w:sz w:val="24"/>
                <w:szCs w:val="24"/>
              </w:rPr>
              <w:t xml:space="preserve">называют объект, еще раз описывают его, </w:t>
            </w:r>
            <w:r w:rsidR="009D7137">
              <w:rPr>
                <w:rFonts w:ascii="Times New Roman" w:hAnsi="Times New Roman" w:cs="Times New Roman"/>
                <w:i/>
                <w:sz w:val="24"/>
                <w:szCs w:val="24"/>
              </w:rPr>
              <w:t>определяют</w:t>
            </w:r>
            <w:r>
              <w:rPr>
                <w:rFonts w:ascii="Times New Roman" w:hAnsi="Times New Roman" w:cs="Times New Roman"/>
                <w:i/>
                <w:sz w:val="24"/>
                <w:szCs w:val="24"/>
              </w:rPr>
              <w:t xml:space="preserve"> место его нахождения.</w:t>
            </w:r>
            <w:r w:rsidRPr="00A75083">
              <w:rPr>
                <w:rFonts w:ascii="Times New Roman" w:eastAsia="Times New Roman" w:hAnsi="Times New Roman" w:cs="Times New Roman"/>
                <w:i/>
                <w:sz w:val="24"/>
                <w:szCs w:val="24"/>
                <w:lang w:eastAsia="ru-RU"/>
              </w:rPr>
              <w:t xml:space="preserve"> С помощью программы на смартфоне, дети находят</w:t>
            </w:r>
            <w:r>
              <w:rPr>
                <w:rFonts w:ascii="Times New Roman" w:eastAsia="Times New Roman" w:hAnsi="Times New Roman" w:cs="Times New Roman"/>
                <w:i/>
                <w:sz w:val="24"/>
                <w:szCs w:val="24"/>
                <w:lang w:eastAsia="ru-RU"/>
              </w:rPr>
              <w:t xml:space="preserve"> </w:t>
            </w:r>
            <w:r w:rsidR="00F850FC">
              <w:rPr>
                <w:rFonts w:ascii="Times New Roman" w:eastAsia="Times New Roman" w:hAnsi="Times New Roman" w:cs="Times New Roman"/>
                <w:i/>
                <w:sz w:val="24"/>
                <w:szCs w:val="24"/>
                <w:lang w:eastAsia="ru-RU"/>
              </w:rPr>
              <w:t>их все</w:t>
            </w:r>
            <w:r>
              <w:rPr>
                <w:rFonts w:ascii="Times New Roman" w:eastAsia="Times New Roman" w:hAnsi="Times New Roman" w:cs="Times New Roman"/>
                <w:i/>
                <w:sz w:val="24"/>
                <w:szCs w:val="24"/>
                <w:lang w:eastAsia="ru-RU"/>
              </w:rPr>
              <w:t xml:space="preserve"> на поле игры и получают голосовое одобрение.</w:t>
            </w:r>
          </w:p>
        </w:tc>
      </w:tr>
      <w:tr w:rsidR="003D7FB2" w14:paraId="674BD367" w14:textId="77777777" w:rsidTr="00F850FC">
        <w:tc>
          <w:tcPr>
            <w:tcW w:w="2518" w:type="dxa"/>
          </w:tcPr>
          <w:p w14:paraId="7E16A5E2" w14:textId="77777777" w:rsidR="003D7FB2" w:rsidRPr="00286F68" w:rsidRDefault="009D7137" w:rsidP="00082FEC">
            <w:pPr>
              <w:outlineLvl w:val="2"/>
              <w:rPr>
                <w:rFonts w:ascii="Times New Roman" w:hAnsi="Times New Roman" w:cs="Times New Roman"/>
                <w:sz w:val="24"/>
                <w:szCs w:val="24"/>
              </w:rPr>
            </w:pPr>
            <w:r>
              <w:rPr>
                <w:rFonts w:ascii="Times New Roman" w:hAnsi="Times New Roman" w:cs="Times New Roman"/>
                <w:b/>
                <w:i/>
                <w:sz w:val="24"/>
                <w:szCs w:val="24"/>
              </w:rPr>
              <w:lastRenderedPageBreak/>
              <w:t>5.Расширение познаний</w:t>
            </w:r>
            <w:r w:rsidR="00337539">
              <w:rPr>
                <w:rFonts w:ascii="Times New Roman" w:hAnsi="Times New Roman" w:cs="Times New Roman"/>
                <w:b/>
                <w:i/>
                <w:sz w:val="24"/>
                <w:szCs w:val="24"/>
              </w:rPr>
              <w:t xml:space="preserve"> об овощах и фруктах</w:t>
            </w:r>
          </w:p>
        </w:tc>
        <w:tc>
          <w:tcPr>
            <w:tcW w:w="3402" w:type="dxa"/>
          </w:tcPr>
          <w:p w14:paraId="45E6DBBE" w14:textId="77777777" w:rsidR="003D7FB2" w:rsidRDefault="009D7137" w:rsidP="009D7137">
            <w:pPr>
              <w:shd w:val="clear" w:color="auto" w:fill="FFFFFF"/>
              <w:jc w:val="both"/>
              <w:rPr>
                <w:rFonts w:ascii="Times New Roman" w:eastAsia="Times New Roman" w:hAnsi="Times New Roman" w:cs="Times New Roman"/>
                <w:sz w:val="24"/>
                <w:szCs w:val="24"/>
                <w:lang w:eastAsia="ru-RU"/>
              </w:rPr>
            </w:pPr>
            <w:r w:rsidRPr="009D7137">
              <w:rPr>
                <w:rFonts w:ascii="Times New Roman" w:eastAsia="Times New Roman" w:hAnsi="Times New Roman" w:cs="Times New Roman"/>
                <w:sz w:val="24"/>
                <w:szCs w:val="24"/>
                <w:lang w:eastAsia="ru-RU"/>
              </w:rPr>
              <w:t>– Прошу вас, ученые-исследователи</w:t>
            </w:r>
            <w:r>
              <w:rPr>
                <w:rFonts w:ascii="Times New Roman" w:eastAsia="Times New Roman" w:hAnsi="Times New Roman" w:cs="Times New Roman"/>
                <w:sz w:val="24"/>
                <w:szCs w:val="24"/>
                <w:lang w:eastAsia="ru-RU"/>
              </w:rPr>
              <w:t>, разместить все имеющиеся овощи и фрукты на места их произрастания.</w:t>
            </w:r>
          </w:p>
          <w:p w14:paraId="4488DF9D" w14:textId="77777777" w:rsidR="001A407A" w:rsidRPr="001A407A" w:rsidRDefault="001A407A" w:rsidP="001A407A">
            <w:pPr>
              <w:jc w:val="both"/>
              <w:rPr>
                <w:rFonts w:ascii="Times New Roman" w:hAnsi="Times New Roman" w:cs="Times New Roman"/>
                <w:sz w:val="24"/>
                <w:szCs w:val="24"/>
              </w:rPr>
            </w:pPr>
            <w:r w:rsidRPr="001A407A">
              <w:rPr>
                <w:rFonts w:ascii="Times New Roman" w:eastAsia="Times New Roman" w:hAnsi="Times New Roman" w:cs="Times New Roman"/>
                <w:sz w:val="24"/>
                <w:szCs w:val="24"/>
                <w:lang w:eastAsia="ru-RU"/>
              </w:rPr>
              <w:t>–</w:t>
            </w:r>
            <w:r w:rsidRPr="001A407A">
              <w:rPr>
                <w:rFonts w:ascii="Times New Roman" w:hAnsi="Times New Roman" w:cs="Times New Roman"/>
                <w:sz w:val="24"/>
                <w:szCs w:val="24"/>
              </w:rPr>
              <w:t xml:space="preserve">Уважаемые учёные, вы хорошо потрудились, собрали много информации об овощах и фруктах, но у меня есть еще вопросы. </w:t>
            </w:r>
          </w:p>
          <w:p w14:paraId="51F770D6" w14:textId="77777777" w:rsidR="001A407A" w:rsidRPr="001A407A" w:rsidRDefault="001A407A" w:rsidP="001A407A">
            <w:pPr>
              <w:jc w:val="both"/>
              <w:rPr>
                <w:rFonts w:ascii="Times New Roman" w:hAnsi="Times New Roman" w:cs="Times New Roman"/>
                <w:sz w:val="24"/>
                <w:szCs w:val="24"/>
              </w:rPr>
            </w:pPr>
            <w:r w:rsidRPr="001A407A">
              <w:rPr>
                <w:rFonts w:ascii="Times New Roman" w:eastAsia="Times New Roman" w:hAnsi="Times New Roman" w:cs="Times New Roman"/>
                <w:sz w:val="24"/>
                <w:szCs w:val="24"/>
                <w:lang w:eastAsia="ru-RU"/>
              </w:rPr>
              <w:t>–</w:t>
            </w:r>
            <w:r w:rsidRPr="001A407A">
              <w:rPr>
                <w:rFonts w:ascii="Times New Roman" w:hAnsi="Times New Roman" w:cs="Times New Roman"/>
                <w:sz w:val="24"/>
                <w:szCs w:val="24"/>
              </w:rPr>
              <w:t>Какой уход нужен за овощами и фруктами?</w:t>
            </w:r>
          </w:p>
          <w:p w14:paraId="1CB0A3AD" w14:textId="77777777" w:rsidR="001A407A" w:rsidRPr="001A407A" w:rsidRDefault="001A407A" w:rsidP="001A407A">
            <w:pPr>
              <w:jc w:val="both"/>
              <w:rPr>
                <w:rFonts w:ascii="Times New Roman" w:hAnsi="Times New Roman" w:cs="Times New Roman"/>
                <w:sz w:val="24"/>
                <w:szCs w:val="24"/>
              </w:rPr>
            </w:pPr>
          </w:p>
          <w:p w14:paraId="3F83E6D5" w14:textId="77777777" w:rsidR="001A407A" w:rsidRPr="001A407A" w:rsidRDefault="001A407A" w:rsidP="001A407A">
            <w:pPr>
              <w:jc w:val="both"/>
              <w:rPr>
                <w:rFonts w:ascii="Times New Roman" w:hAnsi="Times New Roman" w:cs="Times New Roman"/>
                <w:sz w:val="24"/>
                <w:szCs w:val="24"/>
              </w:rPr>
            </w:pPr>
          </w:p>
          <w:p w14:paraId="423B620E" w14:textId="77777777" w:rsidR="001A407A" w:rsidRPr="001A407A" w:rsidRDefault="001A407A" w:rsidP="001A407A">
            <w:pPr>
              <w:jc w:val="both"/>
              <w:rPr>
                <w:rFonts w:ascii="Times New Roman" w:hAnsi="Times New Roman" w:cs="Times New Roman"/>
                <w:sz w:val="24"/>
                <w:szCs w:val="24"/>
              </w:rPr>
            </w:pPr>
          </w:p>
          <w:p w14:paraId="7B2D8368" w14:textId="77777777" w:rsidR="001A407A" w:rsidRPr="001A407A" w:rsidRDefault="001A407A" w:rsidP="001A407A">
            <w:pPr>
              <w:jc w:val="both"/>
              <w:rPr>
                <w:rFonts w:ascii="Times New Roman" w:hAnsi="Times New Roman" w:cs="Times New Roman"/>
                <w:sz w:val="24"/>
                <w:szCs w:val="24"/>
              </w:rPr>
            </w:pPr>
          </w:p>
          <w:p w14:paraId="1C172232" w14:textId="77777777" w:rsidR="001A407A" w:rsidRPr="001A407A" w:rsidRDefault="001A407A" w:rsidP="001A407A">
            <w:pPr>
              <w:jc w:val="both"/>
              <w:rPr>
                <w:rFonts w:ascii="Times New Roman" w:hAnsi="Times New Roman" w:cs="Times New Roman"/>
                <w:color w:val="FF0000"/>
                <w:sz w:val="24"/>
                <w:szCs w:val="24"/>
              </w:rPr>
            </w:pPr>
            <w:r w:rsidRPr="001A407A">
              <w:rPr>
                <w:rFonts w:ascii="Times New Roman" w:eastAsia="Times New Roman" w:hAnsi="Times New Roman" w:cs="Times New Roman"/>
                <w:sz w:val="24"/>
                <w:szCs w:val="24"/>
                <w:lang w:eastAsia="ru-RU"/>
              </w:rPr>
              <w:t>–</w:t>
            </w:r>
            <w:r w:rsidRPr="001A407A">
              <w:rPr>
                <w:rFonts w:ascii="Times New Roman" w:hAnsi="Times New Roman" w:cs="Times New Roman"/>
                <w:sz w:val="24"/>
                <w:szCs w:val="24"/>
              </w:rPr>
              <w:t>Какую пользу они приносят людям?</w:t>
            </w:r>
            <w:r w:rsidRPr="001A407A">
              <w:rPr>
                <w:rFonts w:ascii="Times New Roman" w:hAnsi="Times New Roman" w:cs="Times New Roman"/>
                <w:color w:val="FF0000"/>
                <w:sz w:val="24"/>
                <w:szCs w:val="24"/>
              </w:rPr>
              <w:t xml:space="preserve">           </w:t>
            </w:r>
          </w:p>
        </w:tc>
        <w:tc>
          <w:tcPr>
            <w:tcW w:w="4394" w:type="dxa"/>
          </w:tcPr>
          <w:p w14:paraId="3E87A3EB" w14:textId="77777777" w:rsidR="001A407A" w:rsidRDefault="009D7137" w:rsidP="001A407A">
            <w:pPr>
              <w:jc w:val="both"/>
              <w:rPr>
                <w:rFonts w:ascii="Times New Roman" w:hAnsi="Times New Roman" w:cs="Times New Roman"/>
                <w:i/>
                <w:sz w:val="24"/>
                <w:szCs w:val="24"/>
              </w:rPr>
            </w:pPr>
            <w:r w:rsidRPr="009D7137">
              <w:rPr>
                <w:rFonts w:ascii="Times New Roman" w:hAnsi="Times New Roman" w:cs="Times New Roman"/>
                <w:i/>
                <w:sz w:val="24"/>
                <w:szCs w:val="24"/>
              </w:rPr>
              <w:t>Дети на липучки помещают картинки овощей и фруктов, объясняя</w:t>
            </w:r>
            <w:r>
              <w:rPr>
                <w:rFonts w:ascii="Times New Roman" w:hAnsi="Times New Roman" w:cs="Times New Roman"/>
                <w:i/>
                <w:sz w:val="24"/>
                <w:szCs w:val="24"/>
              </w:rPr>
              <w:t xml:space="preserve">, </w:t>
            </w:r>
            <w:r w:rsidRPr="009D7137">
              <w:rPr>
                <w:rFonts w:ascii="Times New Roman" w:hAnsi="Times New Roman" w:cs="Times New Roman"/>
                <w:i/>
                <w:sz w:val="24"/>
                <w:szCs w:val="24"/>
              </w:rPr>
              <w:t xml:space="preserve"> где что раст</w:t>
            </w:r>
            <w:r w:rsidR="001A407A" w:rsidRPr="009D7137">
              <w:rPr>
                <w:rFonts w:ascii="Times New Roman" w:hAnsi="Times New Roman" w:cs="Times New Roman"/>
                <w:i/>
                <w:sz w:val="24"/>
                <w:szCs w:val="24"/>
              </w:rPr>
              <w:t>ет.</w:t>
            </w:r>
          </w:p>
          <w:p w14:paraId="74A83A58" w14:textId="77777777" w:rsidR="001A407A" w:rsidRDefault="001A407A" w:rsidP="001A407A">
            <w:pPr>
              <w:jc w:val="both"/>
              <w:rPr>
                <w:rFonts w:ascii="Times New Roman" w:hAnsi="Times New Roman" w:cs="Times New Roman"/>
                <w:i/>
                <w:sz w:val="24"/>
                <w:szCs w:val="24"/>
              </w:rPr>
            </w:pPr>
          </w:p>
          <w:p w14:paraId="74D34936" w14:textId="77777777" w:rsidR="001A407A" w:rsidRDefault="001A407A" w:rsidP="001A407A">
            <w:pPr>
              <w:jc w:val="both"/>
              <w:rPr>
                <w:rFonts w:ascii="Times New Roman" w:hAnsi="Times New Roman" w:cs="Times New Roman"/>
                <w:i/>
                <w:sz w:val="24"/>
                <w:szCs w:val="24"/>
              </w:rPr>
            </w:pPr>
          </w:p>
          <w:p w14:paraId="68AC9793" w14:textId="77777777" w:rsidR="001A407A" w:rsidRDefault="001A407A" w:rsidP="001A407A">
            <w:pPr>
              <w:jc w:val="both"/>
              <w:rPr>
                <w:rFonts w:ascii="Times New Roman" w:hAnsi="Times New Roman" w:cs="Times New Roman"/>
                <w:i/>
                <w:sz w:val="24"/>
                <w:szCs w:val="24"/>
              </w:rPr>
            </w:pPr>
          </w:p>
          <w:p w14:paraId="403FBF17" w14:textId="77777777" w:rsidR="001A407A" w:rsidRDefault="001A407A" w:rsidP="001A407A">
            <w:pPr>
              <w:jc w:val="both"/>
              <w:rPr>
                <w:rFonts w:ascii="Times New Roman" w:hAnsi="Times New Roman" w:cs="Times New Roman"/>
                <w:i/>
                <w:sz w:val="24"/>
                <w:szCs w:val="24"/>
              </w:rPr>
            </w:pPr>
          </w:p>
          <w:p w14:paraId="6892A347" w14:textId="77777777" w:rsidR="001A407A" w:rsidRDefault="001A407A" w:rsidP="001A407A">
            <w:pPr>
              <w:jc w:val="both"/>
              <w:rPr>
                <w:rFonts w:ascii="Times New Roman" w:hAnsi="Times New Roman" w:cs="Times New Roman"/>
                <w:i/>
                <w:sz w:val="24"/>
                <w:szCs w:val="24"/>
              </w:rPr>
            </w:pPr>
          </w:p>
          <w:p w14:paraId="5C8ED766" w14:textId="77777777" w:rsidR="001A407A" w:rsidRDefault="001A407A" w:rsidP="001A407A">
            <w:pPr>
              <w:jc w:val="both"/>
              <w:rPr>
                <w:rFonts w:ascii="Times New Roman" w:hAnsi="Times New Roman" w:cs="Times New Roman"/>
                <w:i/>
                <w:sz w:val="24"/>
                <w:szCs w:val="24"/>
              </w:rPr>
            </w:pPr>
          </w:p>
          <w:p w14:paraId="6EEA4083" w14:textId="77777777" w:rsidR="001A407A" w:rsidRPr="001A407A" w:rsidRDefault="001A407A" w:rsidP="001A407A">
            <w:pPr>
              <w:jc w:val="both"/>
              <w:rPr>
                <w:rFonts w:ascii="Times New Roman" w:hAnsi="Times New Roman" w:cs="Times New Roman"/>
                <w:i/>
                <w:sz w:val="24"/>
                <w:szCs w:val="24"/>
              </w:rPr>
            </w:pPr>
            <w:r w:rsidRPr="001A407A">
              <w:rPr>
                <w:rFonts w:ascii="Times New Roman" w:hAnsi="Times New Roman" w:cs="Times New Roman"/>
                <w:i/>
                <w:sz w:val="24"/>
                <w:szCs w:val="24"/>
              </w:rPr>
              <w:t xml:space="preserve">- Надо рыхлить землю. </w:t>
            </w:r>
          </w:p>
          <w:p w14:paraId="2BB9E757" w14:textId="77777777" w:rsidR="001A407A" w:rsidRPr="001A407A" w:rsidRDefault="001A407A" w:rsidP="001A407A">
            <w:pPr>
              <w:jc w:val="both"/>
              <w:rPr>
                <w:rFonts w:ascii="Times New Roman" w:hAnsi="Times New Roman" w:cs="Times New Roman"/>
                <w:i/>
                <w:sz w:val="24"/>
                <w:szCs w:val="24"/>
              </w:rPr>
            </w:pPr>
            <w:r w:rsidRPr="001A407A">
              <w:rPr>
                <w:rFonts w:ascii="Times New Roman" w:hAnsi="Times New Roman" w:cs="Times New Roman"/>
                <w:i/>
                <w:sz w:val="24"/>
                <w:szCs w:val="24"/>
              </w:rPr>
              <w:t xml:space="preserve"> - Удалять сорняки и бороться с тлёй, бабочкой - капустницей. </w:t>
            </w:r>
          </w:p>
          <w:p w14:paraId="15ECB0ED" w14:textId="77777777" w:rsidR="001A407A" w:rsidRPr="001A407A" w:rsidRDefault="001A407A" w:rsidP="001A407A">
            <w:pPr>
              <w:jc w:val="both"/>
              <w:rPr>
                <w:rFonts w:ascii="Times New Roman" w:hAnsi="Times New Roman" w:cs="Times New Roman"/>
                <w:i/>
                <w:sz w:val="24"/>
                <w:szCs w:val="24"/>
              </w:rPr>
            </w:pPr>
            <w:r w:rsidRPr="001A407A">
              <w:rPr>
                <w:rFonts w:ascii="Times New Roman" w:hAnsi="Times New Roman" w:cs="Times New Roman"/>
                <w:i/>
                <w:sz w:val="24"/>
                <w:szCs w:val="24"/>
              </w:rPr>
              <w:t>- Бороться с колорадским жуком.</w:t>
            </w:r>
          </w:p>
          <w:p w14:paraId="344C300B" w14:textId="77777777" w:rsidR="001A407A" w:rsidRPr="001A407A" w:rsidRDefault="001A407A" w:rsidP="001A407A">
            <w:pPr>
              <w:jc w:val="both"/>
              <w:rPr>
                <w:rFonts w:ascii="Times New Roman" w:hAnsi="Times New Roman" w:cs="Times New Roman"/>
                <w:i/>
                <w:sz w:val="24"/>
                <w:szCs w:val="24"/>
              </w:rPr>
            </w:pPr>
            <w:r w:rsidRPr="001A407A">
              <w:rPr>
                <w:rFonts w:ascii="Times New Roman" w:hAnsi="Times New Roman" w:cs="Times New Roman"/>
                <w:i/>
                <w:sz w:val="24"/>
                <w:szCs w:val="24"/>
              </w:rPr>
              <w:t>- Надо поливать утром и вечером.</w:t>
            </w:r>
          </w:p>
          <w:p w14:paraId="69DBD575" w14:textId="77777777" w:rsidR="001A407A" w:rsidRDefault="001A407A" w:rsidP="001A407A">
            <w:pPr>
              <w:jc w:val="both"/>
              <w:rPr>
                <w:rFonts w:ascii="Times New Roman" w:hAnsi="Times New Roman" w:cs="Times New Roman"/>
                <w:color w:val="FF0000"/>
                <w:sz w:val="24"/>
                <w:szCs w:val="24"/>
              </w:rPr>
            </w:pPr>
            <w:r w:rsidRPr="001A407A">
              <w:rPr>
                <w:rFonts w:ascii="Times New Roman" w:hAnsi="Times New Roman" w:cs="Times New Roman"/>
                <w:i/>
                <w:sz w:val="24"/>
                <w:szCs w:val="24"/>
              </w:rPr>
              <w:t>- Прореживать посевы.</w:t>
            </w:r>
            <w:r w:rsidRPr="001A407A">
              <w:rPr>
                <w:rFonts w:ascii="Times New Roman" w:hAnsi="Times New Roman" w:cs="Times New Roman"/>
                <w:color w:val="FF0000"/>
                <w:sz w:val="24"/>
                <w:szCs w:val="24"/>
              </w:rPr>
              <w:t xml:space="preserve"> </w:t>
            </w:r>
          </w:p>
          <w:p w14:paraId="3198E3F0" w14:textId="77777777" w:rsidR="001A407A" w:rsidRPr="001A407A" w:rsidRDefault="001A407A" w:rsidP="001A407A">
            <w:pPr>
              <w:jc w:val="both"/>
              <w:rPr>
                <w:rFonts w:ascii="Times New Roman" w:hAnsi="Times New Roman" w:cs="Times New Roman"/>
                <w:i/>
                <w:sz w:val="24"/>
                <w:szCs w:val="24"/>
              </w:rPr>
            </w:pPr>
            <w:r w:rsidRPr="001A407A">
              <w:rPr>
                <w:rFonts w:ascii="Times New Roman" w:hAnsi="Times New Roman" w:cs="Times New Roman"/>
                <w:i/>
                <w:sz w:val="24"/>
                <w:szCs w:val="24"/>
              </w:rPr>
              <w:t>- Они богаты витаминами.</w:t>
            </w:r>
          </w:p>
          <w:p w14:paraId="516D4062" w14:textId="77777777" w:rsidR="003D7FB2" w:rsidRPr="009D7137" w:rsidRDefault="001A407A" w:rsidP="001A407A">
            <w:pPr>
              <w:jc w:val="both"/>
              <w:rPr>
                <w:rFonts w:ascii="Times New Roman" w:hAnsi="Times New Roman" w:cs="Times New Roman"/>
                <w:i/>
                <w:sz w:val="24"/>
                <w:szCs w:val="24"/>
              </w:rPr>
            </w:pPr>
            <w:r w:rsidRPr="001A407A">
              <w:rPr>
                <w:rFonts w:ascii="Times New Roman" w:hAnsi="Times New Roman" w:cs="Times New Roman"/>
                <w:i/>
                <w:sz w:val="24"/>
                <w:szCs w:val="24"/>
              </w:rPr>
              <w:t xml:space="preserve"> - Это еда для нас</w:t>
            </w:r>
          </w:p>
        </w:tc>
      </w:tr>
      <w:tr w:rsidR="003D7FB2" w14:paraId="7B6258D2" w14:textId="77777777" w:rsidTr="00337539">
        <w:trPr>
          <w:trHeight w:val="1127"/>
        </w:trPr>
        <w:tc>
          <w:tcPr>
            <w:tcW w:w="2518" w:type="dxa"/>
          </w:tcPr>
          <w:p w14:paraId="62FA1485" w14:textId="77777777" w:rsidR="00F850FC" w:rsidRDefault="00F850FC" w:rsidP="00082FEC">
            <w:pPr>
              <w:outlineLvl w:val="2"/>
              <w:rPr>
                <w:rFonts w:ascii="Times New Roman" w:hAnsi="Times New Roman" w:cs="Times New Roman"/>
                <w:b/>
                <w:i/>
                <w:sz w:val="24"/>
                <w:szCs w:val="24"/>
              </w:rPr>
            </w:pPr>
          </w:p>
          <w:p w14:paraId="2EF2270E" w14:textId="77777777" w:rsidR="003D7FB2" w:rsidRPr="00286F68" w:rsidRDefault="00F850FC" w:rsidP="00082FEC">
            <w:pPr>
              <w:outlineLvl w:val="2"/>
              <w:rPr>
                <w:rFonts w:ascii="inherit" w:eastAsia="Times New Roman" w:hAnsi="inherit" w:cs="Helvetica"/>
                <w:sz w:val="24"/>
                <w:szCs w:val="24"/>
                <w:lang w:eastAsia="ru-RU"/>
              </w:rPr>
            </w:pPr>
            <w:r>
              <w:rPr>
                <w:rFonts w:ascii="Times New Roman" w:hAnsi="Times New Roman" w:cs="Times New Roman"/>
                <w:b/>
                <w:i/>
                <w:sz w:val="24"/>
                <w:szCs w:val="24"/>
              </w:rPr>
              <w:t>6</w:t>
            </w:r>
            <w:r w:rsidR="003D7FB2" w:rsidRPr="00286F68">
              <w:rPr>
                <w:rFonts w:ascii="Times New Roman" w:hAnsi="Times New Roman" w:cs="Times New Roman"/>
                <w:b/>
                <w:i/>
                <w:sz w:val="24"/>
                <w:szCs w:val="24"/>
              </w:rPr>
              <w:t>.</w:t>
            </w:r>
            <w:r w:rsidR="003D7FB2" w:rsidRPr="00286F68">
              <w:rPr>
                <w:rFonts w:ascii="inherit" w:eastAsia="Times New Roman" w:hAnsi="inherit" w:cs="Helvetica"/>
                <w:sz w:val="24"/>
                <w:szCs w:val="24"/>
                <w:lang w:eastAsia="ru-RU"/>
              </w:rPr>
              <w:t xml:space="preserve"> </w:t>
            </w:r>
            <w:r>
              <w:rPr>
                <w:rFonts w:ascii="Times New Roman" w:hAnsi="Times New Roman" w:cs="Times New Roman"/>
                <w:b/>
                <w:i/>
                <w:sz w:val="24"/>
                <w:szCs w:val="24"/>
              </w:rPr>
              <w:t>Игровое задание «Мы готовим»</w:t>
            </w:r>
          </w:p>
        </w:tc>
        <w:tc>
          <w:tcPr>
            <w:tcW w:w="3402" w:type="dxa"/>
          </w:tcPr>
          <w:p w14:paraId="1AD11DC7" w14:textId="77777777" w:rsidR="003D7FB2" w:rsidRPr="00337539" w:rsidRDefault="003D7FB2" w:rsidP="00337539">
            <w:pPr>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 xml:space="preserve">– </w:t>
            </w:r>
            <w:r w:rsidR="00F850FC">
              <w:rPr>
                <w:rFonts w:ascii="Times New Roman" w:hAnsi="Times New Roman" w:cs="Times New Roman"/>
                <w:sz w:val="24"/>
                <w:szCs w:val="24"/>
              </w:rPr>
              <w:t>Теперь</w:t>
            </w:r>
            <w:r w:rsidRPr="00286F68">
              <w:rPr>
                <w:rFonts w:ascii="Times New Roman" w:hAnsi="Times New Roman" w:cs="Times New Roman"/>
                <w:sz w:val="24"/>
                <w:szCs w:val="24"/>
              </w:rPr>
              <w:t xml:space="preserve"> </w:t>
            </w:r>
            <w:r w:rsidR="00F850FC">
              <w:rPr>
                <w:rFonts w:ascii="Times New Roman" w:eastAsia="Times New Roman" w:hAnsi="Times New Roman" w:cs="Times New Roman"/>
                <w:sz w:val="24"/>
                <w:szCs w:val="24"/>
                <w:lang w:eastAsia="ru-RU"/>
              </w:rPr>
              <w:t>п</w:t>
            </w:r>
            <w:r w:rsidR="00F850FC" w:rsidRPr="009D7137">
              <w:rPr>
                <w:rFonts w:ascii="Times New Roman" w:eastAsia="Times New Roman" w:hAnsi="Times New Roman" w:cs="Times New Roman"/>
                <w:sz w:val="24"/>
                <w:szCs w:val="24"/>
                <w:lang w:eastAsia="ru-RU"/>
              </w:rPr>
              <w:t>рошу вас</w:t>
            </w:r>
            <w:r w:rsidR="00F850FC">
              <w:rPr>
                <w:rFonts w:ascii="Times New Roman" w:eastAsia="Times New Roman" w:hAnsi="Times New Roman" w:cs="Times New Roman"/>
                <w:sz w:val="24"/>
                <w:szCs w:val="24"/>
                <w:lang w:eastAsia="ru-RU"/>
              </w:rPr>
              <w:t>,</w:t>
            </w:r>
            <w:r w:rsidR="00F850FC">
              <w:rPr>
                <w:rFonts w:ascii="Times New Roman" w:hAnsi="Times New Roman" w:cs="Times New Roman"/>
                <w:sz w:val="24"/>
                <w:szCs w:val="24"/>
              </w:rPr>
              <w:t xml:space="preserve"> </w:t>
            </w:r>
            <w:r w:rsidR="00F850FC" w:rsidRPr="009D7137">
              <w:rPr>
                <w:rFonts w:ascii="Times New Roman" w:eastAsia="Times New Roman" w:hAnsi="Times New Roman" w:cs="Times New Roman"/>
                <w:sz w:val="24"/>
                <w:szCs w:val="24"/>
                <w:lang w:eastAsia="ru-RU"/>
              </w:rPr>
              <w:t>ученые-исследователи</w:t>
            </w:r>
            <w:r w:rsidR="00F850FC">
              <w:rPr>
                <w:rFonts w:ascii="Times New Roman" w:eastAsia="Times New Roman" w:hAnsi="Times New Roman" w:cs="Times New Roman"/>
                <w:sz w:val="24"/>
                <w:szCs w:val="24"/>
                <w:lang w:eastAsia="ru-RU"/>
              </w:rPr>
              <w:t>,</w:t>
            </w:r>
            <w:r w:rsidR="00F850FC">
              <w:rPr>
                <w:rFonts w:ascii="Times New Roman" w:hAnsi="Times New Roman" w:cs="Times New Roman"/>
                <w:sz w:val="24"/>
                <w:szCs w:val="24"/>
              </w:rPr>
              <w:t xml:space="preserve"> рассказать нам,</w:t>
            </w:r>
            <w:r w:rsidR="00337539">
              <w:rPr>
                <w:rFonts w:ascii="Times New Roman" w:hAnsi="Times New Roman" w:cs="Times New Roman"/>
                <w:sz w:val="24"/>
                <w:szCs w:val="24"/>
              </w:rPr>
              <w:t xml:space="preserve"> что можно приготовить из наших фруктов (овощей</w:t>
            </w:r>
            <w:r w:rsidR="00F850FC">
              <w:rPr>
                <w:rFonts w:ascii="Times New Roman" w:hAnsi="Times New Roman" w:cs="Times New Roman"/>
                <w:sz w:val="24"/>
                <w:szCs w:val="24"/>
              </w:rPr>
              <w:t>)?</w:t>
            </w:r>
          </w:p>
        </w:tc>
        <w:tc>
          <w:tcPr>
            <w:tcW w:w="4394" w:type="dxa"/>
          </w:tcPr>
          <w:p w14:paraId="63701F07" w14:textId="77777777" w:rsidR="00F850FC" w:rsidRPr="00F850FC" w:rsidRDefault="00F850FC" w:rsidP="00F850FC">
            <w:pPr>
              <w:jc w:val="both"/>
              <w:rPr>
                <w:rFonts w:ascii="Times New Roman" w:eastAsia="Times New Roman" w:hAnsi="Times New Roman" w:cs="Times New Roman"/>
                <w:i/>
                <w:sz w:val="24"/>
                <w:szCs w:val="24"/>
                <w:lang w:eastAsia="ru-RU"/>
              </w:rPr>
            </w:pPr>
            <w:r w:rsidRPr="00F850FC">
              <w:rPr>
                <w:rFonts w:ascii="Times New Roman" w:eastAsia="Times New Roman" w:hAnsi="Times New Roman" w:cs="Times New Roman"/>
                <w:i/>
                <w:sz w:val="24"/>
                <w:szCs w:val="24"/>
                <w:lang w:eastAsia="ru-RU"/>
              </w:rPr>
              <w:t xml:space="preserve">Дети берут муляжи и называют, </w:t>
            </w:r>
            <w:r w:rsidRPr="00F850FC">
              <w:rPr>
                <w:rFonts w:ascii="Times New Roman" w:hAnsi="Times New Roman" w:cs="Times New Roman"/>
                <w:i/>
                <w:sz w:val="24"/>
                <w:szCs w:val="24"/>
              </w:rPr>
              <w:t>что можно приготовить из</w:t>
            </w:r>
            <w:r w:rsidR="00337539">
              <w:rPr>
                <w:rFonts w:ascii="Times New Roman" w:hAnsi="Times New Roman" w:cs="Times New Roman"/>
                <w:i/>
                <w:sz w:val="24"/>
                <w:szCs w:val="24"/>
              </w:rPr>
              <w:t xml:space="preserve"> фруктов (овощей</w:t>
            </w:r>
            <w:r w:rsidRPr="00F850FC">
              <w:rPr>
                <w:rFonts w:ascii="Times New Roman" w:hAnsi="Times New Roman" w:cs="Times New Roman"/>
                <w:i/>
                <w:sz w:val="24"/>
                <w:szCs w:val="24"/>
              </w:rPr>
              <w:t>)?</w:t>
            </w:r>
          </w:p>
          <w:p w14:paraId="5F63312C" w14:textId="77777777" w:rsidR="003D7FB2" w:rsidRPr="00286F68" w:rsidRDefault="00F850FC" w:rsidP="00F850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3D7FB2" w14:paraId="74B31F97" w14:textId="77777777" w:rsidTr="00027FAA">
        <w:trPr>
          <w:trHeight w:val="2403"/>
        </w:trPr>
        <w:tc>
          <w:tcPr>
            <w:tcW w:w="2518" w:type="dxa"/>
          </w:tcPr>
          <w:p w14:paraId="06F66974" w14:textId="77777777" w:rsidR="003D7FB2" w:rsidRPr="00286F68" w:rsidRDefault="003D7FB2" w:rsidP="00082FEC">
            <w:pPr>
              <w:pStyle w:val="a7"/>
              <w:spacing w:after="0" w:afterAutospacing="0"/>
              <w:rPr>
                <w:b/>
              </w:rPr>
            </w:pPr>
            <w:r w:rsidRPr="00286F68">
              <w:rPr>
                <w:b/>
                <w:lang w:val="en-US"/>
              </w:rPr>
              <w:t>III</w:t>
            </w:r>
            <w:r w:rsidRPr="00286F68">
              <w:rPr>
                <w:b/>
              </w:rPr>
              <w:t xml:space="preserve"> этап </w:t>
            </w:r>
          </w:p>
          <w:p w14:paraId="36382FAE" w14:textId="77777777" w:rsidR="00337539" w:rsidRDefault="00337539" w:rsidP="00337539">
            <w:pPr>
              <w:pStyle w:val="a7"/>
              <w:spacing w:after="0" w:afterAutospacing="0"/>
              <w:rPr>
                <w:b/>
              </w:rPr>
            </w:pPr>
            <w:r w:rsidRPr="00286F68">
              <w:rPr>
                <w:b/>
              </w:rPr>
              <w:t>Практическая деятельность</w:t>
            </w:r>
          </w:p>
          <w:p w14:paraId="2489E3F4" w14:textId="77777777" w:rsidR="00337539" w:rsidRDefault="00337539" w:rsidP="00082FEC">
            <w:pPr>
              <w:jc w:val="both"/>
              <w:rPr>
                <w:rStyle w:val="a8"/>
                <w:rFonts w:ascii="inherit" w:hAnsi="inherit"/>
                <w:i/>
                <w:sz w:val="24"/>
                <w:szCs w:val="24"/>
              </w:rPr>
            </w:pPr>
          </w:p>
          <w:p w14:paraId="58FAD4E4" w14:textId="77777777" w:rsidR="003D7FB2" w:rsidRPr="00337539" w:rsidRDefault="00337539" w:rsidP="00082FEC">
            <w:pPr>
              <w:jc w:val="both"/>
              <w:rPr>
                <w:rFonts w:ascii="inherit" w:hAnsi="inherit"/>
                <w:i/>
                <w:sz w:val="24"/>
                <w:szCs w:val="24"/>
              </w:rPr>
            </w:pPr>
            <w:r w:rsidRPr="00337539">
              <w:rPr>
                <w:rStyle w:val="a8"/>
                <w:rFonts w:ascii="inherit" w:hAnsi="inherit"/>
                <w:i/>
                <w:sz w:val="24"/>
                <w:szCs w:val="24"/>
              </w:rPr>
              <w:t>Создание банка данных</w:t>
            </w:r>
          </w:p>
          <w:p w14:paraId="29C61315" w14:textId="77777777" w:rsidR="003D7FB2" w:rsidRPr="00286F68" w:rsidRDefault="003D7FB2" w:rsidP="00082FEC">
            <w:pPr>
              <w:spacing w:before="270"/>
              <w:outlineLvl w:val="2"/>
              <w:rPr>
                <w:sz w:val="24"/>
                <w:szCs w:val="24"/>
              </w:rPr>
            </w:pPr>
          </w:p>
        </w:tc>
        <w:tc>
          <w:tcPr>
            <w:tcW w:w="3402" w:type="dxa"/>
          </w:tcPr>
          <w:p w14:paraId="2ED6E7D1" w14:textId="77777777" w:rsidR="00337539" w:rsidRDefault="003D7FB2" w:rsidP="00337539">
            <w:pPr>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 xml:space="preserve">– </w:t>
            </w:r>
            <w:r w:rsidR="00337539">
              <w:rPr>
                <w:rFonts w:ascii="Times New Roman" w:eastAsia="Times New Roman" w:hAnsi="Times New Roman" w:cs="Times New Roman"/>
                <w:sz w:val="24"/>
                <w:szCs w:val="24"/>
                <w:lang w:eastAsia="ru-RU"/>
              </w:rPr>
              <w:t xml:space="preserve">Прошу всех </w:t>
            </w:r>
            <w:r w:rsidRPr="00286F68">
              <w:rPr>
                <w:rFonts w:ascii="Times New Roman" w:eastAsia="Times New Roman" w:hAnsi="Times New Roman" w:cs="Times New Roman"/>
                <w:sz w:val="24"/>
                <w:szCs w:val="24"/>
                <w:lang w:eastAsia="ru-RU"/>
              </w:rPr>
              <w:t xml:space="preserve"> </w:t>
            </w:r>
            <w:r w:rsidR="00337539">
              <w:rPr>
                <w:rFonts w:ascii="Times New Roman" w:eastAsia="Times New Roman" w:hAnsi="Times New Roman" w:cs="Times New Roman"/>
                <w:sz w:val="24"/>
                <w:szCs w:val="24"/>
                <w:lang w:eastAsia="ru-RU"/>
              </w:rPr>
              <w:t>исследователей,  зарисовать объекты, которые мы сегодня изучали.</w:t>
            </w:r>
            <w:r w:rsidRPr="00286F68">
              <w:rPr>
                <w:rFonts w:ascii="Times New Roman" w:eastAsia="Times New Roman" w:hAnsi="Times New Roman" w:cs="Times New Roman"/>
                <w:sz w:val="24"/>
                <w:szCs w:val="24"/>
                <w:lang w:eastAsia="ru-RU"/>
              </w:rPr>
              <w:t xml:space="preserve"> </w:t>
            </w:r>
            <w:r w:rsidR="00337539">
              <w:rPr>
                <w:rFonts w:ascii="Times New Roman" w:eastAsia="Times New Roman" w:hAnsi="Times New Roman" w:cs="Times New Roman"/>
                <w:sz w:val="24"/>
                <w:szCs w:val="24"/>
                <w:lang w:eastAsia="ru-RU"/>
              </w:rPr>
              <w:t>Мы создаем банк данных для наших младших товарищей. По этим работам они будут учиться.</w:t>
            </w:r>
          </w:p>
          <w:p w14:paraId="058818F1" w14:textId="77777777" w:rsidR="00337539" w:rsidRPr="00286F68" w:rsidRDefault="00337539" w:rsidP="00337539">
            <w:pPr>
              <w:jc w:val="both"/>
              <w:rPr>
                <w:rFonts w:ascii="Times New Roman" w:hAnsi="Times New Roman" w:cs="Times New Roman"/>
                <w:sz w:val="24"/>
                <w:szCs w:val="24"/>
              </w:rPr>
            </w:pPr>
            <w:r w:rsidRPr="00286F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Приступайте</w:t>
            </w:r>
            <w:r w:rsidR="00027FAA">
              <w:rPr>
                <w:rFonts w:ascii="Times New Roman" w:eastAsia="Times New Roman" w:hAnsi="Times New Roman" w:cs="Times New Roman"/>
                <w:sz w:val="24"/>
                <w:szCs w:val="24"/>
                <w:lang w:eastAsia="ru-RU"/>
              </w:rPr>
              <w:t>, пожалуйста,</w:t>
            </w:r>
            <w:r>
              <w:rPr>
                <w:rFonts w:ascii="Times New Roman" w:eastAsia="Times New Roman" w:hAnsi="Times New Roman" w:cs="Times New Roman"/>
                <w:sz w:val="24"/>
                <w:szCs w:val="24"/>
                <w:lang w:eastAsia="ru-RU"/>
              </w:rPr>
              <w:t xml:space="preserve"> к работе.</w:t>
            </w:r>
          </w:p>
        </w:tc>
        <w:tc>
          <w:tcPr>
            <w:tcW w:w="4394" w:type="dxa"/>
          </w:tcPr>
          <w:p w14:paraId="51318B20" w14:textId="77777777" w:rsidR="003D7FB2" w:rsidRPr="00027FAA" w:rsidRDefault="00337539" w:rsidP="00082FEC">
            <w:pPr>
              <w:rPr>
                <w:rFonts w:ascii="Times New Roman" w:eastAsia="Times New Roman" w:hAnsi="Times New Roman" w:cs="Times New Roman"/>
                <w:i/>
                <w:sz w:val="24"/>
                <w:szCs w:val="24"/>
                <w:lang w:eastAsia="ru-RU"/>
              </w:rPr>
            </w:pPr>
            <w:r w:rsidRPr="00027FAA">
              <w:rPr>
                <w:rFonts w:ascii="Times New Roman" w:hAnsi="Times New Roman" w:cs="Times New Roman"/>
                <w:i/>
                <w:sz w:val="24"/>
                <w:szCs w:val="24"/>
              </w:rPr>
              <w:t xml:space="preserve">Каждый ребенок работает с картинкой (на световом планшете, </w:t>
            </w:r>
            <w:r w:rsidR="00027FAA" w:rsidRPr="00027FAA">
              <w:rPr>
                <w:rFonts w:ascii="Times New Roman" w:hAnsi="Times New Roman" w:cs="Times New Roman"/>
                <w:i/>
                <w:sz w:val="24"/>
                <w:szCs w:val="24"/>
              </w:rPr>
              <w:t>с трафаретом или рисует по памяти)</w:t>
            </w:r>
          </w:p>
        </w:tc>
      </w:tr>
      <w:tr w:rsidR="00027FAA" w14:paraId="4D932BAD" w14:textId="77777777" w:rsidTr="00F850FC">
        <w:trPr>
          <w:trHeight w:val="2677"/>
        </w:trPr>
        <w:tc>
          <w:tcPr>
            <w:tcW w:w="2518" w:type="dxa"/>
          </w:tcPr>
          <w:p w14:paraId="16CFE350" w14:textId="77777777" w:rsidR="00027FAA" w:rsidRDefault="00027FAA" w:rsidP="00082FEC">
            <w:pPr>
              <w:pStyle w:val="a7"/>
              <w:spacing w:after="0" w:afterAutospacing="0"/>
              <w:rPr>
                <w:b/>
              </w:rPr>
            </w:pPr>
          </w:p>
          <w:p w14:paraId="4050267D" w14:textId="77777777" w:rsidR="00027FAA" w:rsidRPr="00027FAA" w:rsidRDefault="00027FAA" w:rsidP="00082FEC">
            <w:pPr>
              <w:pStyle w:val="a7"/>
              <w:spacing w:after="0" w:afterAutospacing="0"/>
              <w:rPr>
                <w:b/>
              </w:rPr>
            </w:pPr>
            <w:r w:rsidRPr="00027FAA">
              <w:rPr>
                <w:b/>
              </w:rPr>
              <w:t>Заключение</w:t>
            </w:r>
          </w:p>
          <w:p w14:paraId="5DE16C9D" w14:textId="77777777" w:rsidR="00027FAA" w:rsidRPr="00027FAA" w:rsidRDefault="00027FAA" w:rsidP="00082FEC">
            <w:pPr>
              <w:pStyle w:val="a7"/>
              <w:spacing w:after="0" w:afterAutospacing="0"/>
              <w:rPr>
                <w:b/>
                <w:i/>
              </w:rPr>
            </w:pPr>
            <w:r>
              <w:rPr>
                <w:b/>
                <w:i/>
              </w:rPr>
              <w:t>Итог игры</w:t>
            </w:r>
          </w:p>
        </w:tc>
        <w:tc>
          <w:tcPr>
            <w:tcW w:w="3402" w:type="dxa"/>
          </w:tcPr>
          <w:p w14:paraId="2C10AFC2" w14:textId="77777777" w:rsidR="00027FAA" w:rsidRDefault="00027FAA" w:rsidP="00337539">
            <w:pPr>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Уважаемые ученые, хочу проверить свои знания.</w:t>
            </w:r>
          </w:p>
          <w:p w14:paraId="17336E76" w14:textId="77777777" w:rsidR="00027FAA" w:rsidRDefault="00027FAA" w:rsidP="00337539">
            <w:pPr>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Прошу описать ваш объект на рисунке, а я попробую отгадать, что это.</w:t>
            </w:r>
          </w:p>
          <w:p w14:paraId="2B215533" w14:textId="77777777" w:rsidR="00027FAA" w:rsidRDefault="00027FAA" w:rsidP="0033753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(спрашивает тех детей, кто мало отвечал во время игры)</w:t>
            </w:r>
          </w:p>
          <w:p w14:paraId="38CE3F13" w14:textId="77777777" w:rsidR="00027FAA" w:rsidRPr="00286F68" w:rsidRDefault="00027FAA" w:rsidP="00337539">
            <w:pPr>
              <w:jc w:val="both"/>
              <w:rPr>
                <w:rFonts w:ascii="Times New Roman" w:eastAsia="Times New Roman" w:hAnsi="Times New Roman" w:cs="Times New Roman"/>
                <w:sz w:val="24"/>
                <w:szCs w:val="24"/>
                <w:lang w:eastAsia="ru-RU"/>
              </w:rPr>
            </w:pPr>
            <w:r w:rsidRPr="00286F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Благодарю всех за отличную работу!</w:t>
            </w:r>
          </w:p>
        </w:tc>
        <w:tc>
          <w:tcPr>
            <w:tcW w:w="4394" w:type="dxa"/>
          </w:tcPr>
          <w:p w14:paraId="5B56828F" w14:textId="77777777" w:rsidR="00027FAA" w:rsidRDefault="00027FAA" w:rsidP="00082FEC">
            <w:pPr>
              <w:rPr>
                <w:rFonts w:ascii="Times New Roman" w:hAnsi="Times New Roman" w:cs="Times New Roman"/>
                <w:i/>
                <w:sz w:val="24"/>
                <w:szCs w:val="24"/>
              </w:rPr>
            </w:pPr>
            <w:r>
              <w:rPr>
                <w:rFonts w:ascii="Times New Roman" w:hAnsi="Times New Roman" w:cs="Times New Roman"/>
                <w:i/>
                <w:sz w:val="24"/>
                <w:szCs w:val="24"/>
              </w:rPr>
              <w:t>Дети отвечают.</w:t>
            </w:r>
          </w:p>
          <w:p w14:paraId="20DB8CCE" w14:textId="77777777" w:rsidR="00027FAA" w:rsidRDefault="00027FAA" w:rsidP="00082FEC">
            <w:pPr>
              <w:rPr>
                <w:rFonts w:ascii="Times New Roman" w:hAnsi="Times New Roman" w:cs="Times New Roman"/>
                <w:i/>
                <w:sz w:val="24"/>
                <w:szCs w:val="24"/>
              </w:rPr>
            </w:pPr>
          </w:p>
          <w:p w14:paraId="21B5810C" w14:textId="77777777" w:rsidR="00027FAA" w:rsidRDefault="00027FAA" w:rsidP="00082FEC">
            <w:pPr>
              <w:rPr>
                <w:rFonts w:ascii="Times New Roman" w:hAnsi="Times New Roman" w:cs="Times New Roman"/>
                <w:i/>
                <w:sz w:val="24"/>
                <w:szCs w:val="24"/>
              </w:rPr>
            </w:pPr>
          </w:p>
          <w:p w14:paraId="4B246467" w14:textId="77777777" w:rsidR="00027FAA" w:rsidRDefault="00027FAA" w:rsidP="00082FEC">
            <w:pPr>
              <w:rPr>
                <w:rFonts w:ascii="Times New Roman" w:hAnsi="Times New Roman" w:cs="Times New Roman"/>
                <w:i/>
                <w:sz w:val="24"/>
                <w:szCs w:val="24"/>
              </w:rPr>
            </w:pPr>
          </w:p>
          <w:p w14:paraId="4E2CA25A" w14:textId="77777777" w:rsidR="00027FAA" w:rsidRDefault="00027FAA" w:rsidP="00082FEC">
            <w:pPr>
              <w:rPr>
                <w:rFonts w:ascii="Times New Roman" w:hAnsi="Times New Roman" w:cs="Times New Roman"/>
                <w:i/>
                <w:sz w:val="24"/>
                <w:szCs w:val="24"/>
              </w:rPr>
            </w:pPr>
          </w:p>
          <w:p w14:paraId="215D35DB" w14:textId="77777777" w:rsidR="00027FAA" w:rsidRDefault="00027FAA" w:rsidP="00082FEC">
            <w:pPr>
              <w:rPr>
                <w:rFonts w:ascii="Times New Roman" w:hAnsi="Times New Roman" w:cs="Times New Roman"/>
                <w:i/>
                <w:sz w:val="24"/>
                <w:szCs w:val="24"/>
              </w:rPr>
            </w:pPr>
          </w:p>
          <w:p w14:paraId="0FE7E043" w14:textId="77777777" w:rsidR="00027FAA" w:rsidRPr="00027FAA" w:rsidRDefault="00027FAA" w:rsidP="00082FEC">
            <w:pPr>
              <w:rPr>
                <w:rFonts w:ascii="Times New Roman" w:hAnsi="Times New Roman" w:cs="Times New Roman"/>
                <w:i/>
                <w:sz w:val="24"/>
                <w:szCs w:val="24"/>
              </w:rPr>
            </w:pPr>
            <w:r>
              <w:rPr>
                <w:rFonts w:ascii="Times New Roman" w:hAnsi="Times New Roman" w:cs="Times New Roman"/>
                <w:i/>
                <w:sz w:val="24"/>
                <w:szCs w:val="24"/>
              </w:rPr>
              <w:t>Собирают рисунки в специальную коробку  «Банк данных»</w:t>
            </w:r>
          </w:p>
        </w:tc>
      </w:tr>
    </w:tbl>
    <w:p w14:paraId="21FF74AD" w14:textId="77777777" w:rsidR="00A377B2" w:rsidRDefault="00A377B2" w:rsidP="001A407A">
      <w:pPr>
        <w:spacing w:line="240" w:lineRule="auto"/>
        <w:ind w:left="-284"/>
        <w:jc w:val="both"/>
        <w:rPr>
          <w:rFonts w:ascii="Times New Roman" w:hAnsi="Times New Roman" w:cs="Times New Roman"/>
          <w:sz w:val="28"/>
          <w:szCs w:val="28"/>
        </w:rPr>
      </w:pPr>
    </w:p>
    <w:sectPr w:rsidR="00A377B2" w:rsidSect="0011108D">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C35"/>
    <w:multiLevelType w:val="multilevel"/>
    <w:tmpl w:val="E32806C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7545"/>
    <w:multiLevelType w:val="multilevel"/>
    <w:tmpl w:val="5C76AC26"/>
    <w:lvl w:ilvl="0">
      <w:start w:val="1"/>
      <w:numFmt w:val="bullet"/>
      <w:lvlText w:val=""/>
      <w:lvlJc w:val="left"/>
      <w:pPr>
        <w:tabs>
          <w:tab w:val="num" w:pos="393"/>
        </w:tabs>
        <w:ind w:left="39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58A"/>
    <w:multiLevelType w:val="multilevel"/>
    <w:tmpl w:val="5798E3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479C7"/>
    <w:multiLevelType w:val="hybridMultilevel"/>
    <w:tmpl w:val="417A6412"/>
    <w:lvl w:ilvl="0" w:tplc="A8368A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B8A440D"/>
    <w:multiLevelType w:val="hybridMultilevel"/>
    <w:tmpl w:val="DB40AFC6"/>
    <w:lvl w:ilvl="0" w:tplc="A8368A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91C2EB6"/>
    <w:multiLevelType w:val="hybridMultilevel"/>
    <w:tmpl w:val="979A7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C56C5F"/>
    <w:multiLevelType w:val="hybridMultilevel"/>
    <w:tmpl w:val="9DF40A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A3A0D20"/>
    <w:multiLevelType w:val="hybridMultilevel"/>
    <w:tmpl w:val="632034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EDF276B"/>
    <w:multiLevelType w:val="multilevel"/>
    <w:tmpl w:val="CC10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170A1"/>
    <w:multiLevelType w:val="hybridMultilevel"/>
    <w:tmpl w:val="02D2826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2583567">
    <w:abstractNumId w:val="5"/>
  </w:num>
  <w:num w:numId="2" w16cid:durableId="1658723455">
    <w:abstractNumId w:val="8"/>
  </w:num>
  <w:num w:numId="3" w16cid:durableId="1588493476">
    <w:abstractNumId w:val="4"/>
  </w:num>
  <w:num w:numId="4" w16cid:durableId="1361590604">
    <w:abstractNumId w:val="3"/>
  </w:num>
  <w:num w:numId="5" w16cid:durableId="817190124">
    <w:abstractNumId w:val="2"/>
  </w:num>
  <w:num w:numId="6" w16cid:durableId="34695911">
    <w:abstractNumId w:val="0"/>
  </w:num>
  <w:num w:numId="7" w16cid:durableId="183177656">
    <w:abstractNumId w:val="1"/>
  </w:num>
  <w:num w:numId="8" w16cid:durableId="591208668">
    <w:abstractNumId w:val="9"/>
  </w:num>
  <w:num w:numId="9" w16cid:durableId="292105320">
    <w:abstractNumId w:val="7"/>
  </w:num>
  <w:num w:numId="10" w16cid:durableId="790170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A5D6A"/>
    <w:rsid w:val="0002080E"/>
    <w:rsid w:val="00027FAA"/>
    <w:rsid w:val="000D163B"/>
    <w:rsid w:val="000D4900"/>
    <w:rsid w:val="0011108D"/>
    <w:rsid w:val="0014530F"/>
    <w:rsid w:val="00165E95"/>
    <w:rsid w:val="001A179C"/>
    <w:rsid w:val="001A407A"/>
    <w:rsid w:val="001D382F"/>
    <w:rsid w:val="00282532"/>
    <w:rsid w:val="00284A6F"/>
    <w:rsid w:val="002E2C6E"/>
    <w:rsid w:val="003063CD"/>
    <w:rsid w:val="003243AB"/>
    <w:rsid w:val="00337539"/>
    <w:rsid w:val="003D1588"/>
    <w:rsid w:val="003D7FB2"/>
    <w:rsid w:val="00426ABE"/>
    <w:rsid w:val="00463C42"/>
    <w:rsid w:val="0047792F"/>
    <w:rsid w:val="00517094"/>
    <w:rsid w:val="00536DC7"/>
    <w:rsid w:val="00543848"/>
    <w:rsid w:val="00562295"/>
    <w:rsid w:val="005834B6"/>
    <w:rsid w:val="005900DD"/>
    <w:rsid w:val="005B7840"/>
    <w:rsid w:val="005C3F9D"/>
    <w:rsid w:val="005D347B"/>
    <w:rsid w:val="006012C4"/>
    <w:rsid w:val="00677997"/>
    <w:rsid w:val="0069007F"/>
    <w:rsid w:val="006C59CD"/>
    <w:rsid w:val="006F2856"/>
    <w:rsid w:val="007276DE"/>
    <w:rsid w:val="00732581"/>
    <w:rsid w:val="007524F7"/>
    <w:rsid w:val="00774AEC"/>
    <w:rsid w:val="007A5D6A"/>
    <w:rsid w:val="007C1E71"/>
    <w:rsid w:val="007D5EAD"/>
    <w:rsid w:val="00860AF9"/>
    <w:rsid w:val="00883641"/>
    <w:rsid w:val="00887CCF"/>
    <w:rsid w:val="008947B2"/>
    <w:rsid w:val="008C41DB"/>
    <w:rsid w:val="0092113F"/>
    <w:rsid w:val="009A1D89"/>
    <w:rsid w:val="009A637D"/>
    <w:rsid w:val="009D7137"/>
    <w:rsid w:val="009F3D67"/>
    <w:rsid w:val="00A10F9A"/>
    <w:rsid w:val="00A14453"/>
    <w:rsid w:val="00A377B2"/>
    <w:rsid w:val="00A661B1"/>
    <w:rsid w:val="00A75083"/>
    <w:rsid w:val="00AF0E0E"/>
    <w:rsid w:val="00B0166F"/>
    <w:rsid w:val="00B1516D"/>
    <w:rsid w:val="00B42CF7"/>
    <w:rsid w:val="00B63878"/>
    <w:rsid w:val="00B701DD"/>
    <w:rsid w:val="00B879A8"/>
    <w:rsid w:val="00C02C7D"/>
    <w:rsid w:val="00C31BE7"/>
    <w:rsid w:val="00C628A2"/>
    <w:rsid w:val="00C8228D"/>
    <w:rsid w:val="00CC48CF"/>
    <w:rsid w:val="00D05574"/>
    <w:rsid w:val="00D211EB"/>
    <w:rsid w:val="00D405B0"/>
    <w:rsid w:val="00D71567"/>
    <w:rsid w:val="00E12E14"/>
    <w:rsid w:val="00E8214A"/>
    <w:rsid w:val="00E9260E"/>
    <w:rsid w:val="00EF348D"/>
    <w:rsid w:val="00F53317"/>
    <w:rsid w:val="00F850FC"/>
    <w:rsid w:val="00F96485"/>
    <w:rsid w:val="00FC1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E33"/>
  <w15:docId w15:val="{222B2980-19C4-4503-9181-2124F551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F9D"/>
    <w:pPr>
      <w:ind w:left="720"/>
      <w:contextualSpacing/>
    </w:pPr>
  </w:style>
  <w:style w:type="paragraph" w:styleId="a4">
    <w:name w:val="Balloon Text"/>
    <w:basedOn w:val="a"/>
    <w:link w:val="a5"/>
    <w:uiPriority w:val="99"/>
    <w:semiHidden/>
    <w:unhideWhenUsed/>
    <w:rsid w:val="008C41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1DB"/>
    <w:rPr>
      <w:rFonts w:ascii="Tahoma" w:hAnsi="Tahoma" w:cs="Tahoma"/>
      <w:sz w:val="16"/>
      <w:szCs w:val="16"/>
    </w:rPr>
  </w:style>
  <w:style w:type="character" w:customStyle="1" w:styleId="root">
    <w:name w:val="root"/>
    <w:basedOn w:val="a0"/>
    <w:rsid w:val="003D1588"/>
  </w:style>
  <w:style w:type="character" w:customStyle="1" w:styleId="orgcontacts-phone">
    <w:name w:val="orgcontacts-phone"/>
    <w:basedOn w:val="a0"/>
    <w:rsid w:val="003D1588"/>
  </w:style>
  <w:style w:type="table" w:styleId="a6">
    <w:name w:val="Table Grid"/>
    <w:basedOn w:val="a1"/>
    <w:uiPriority w:val="59"/>
    <w:rsid w:val="003D7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3D7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D7FB2"/>
    <w:rPr>
      <w:b/>
      <w:bCs/>
    </w:rPr>
  </w:style>
  <w:style w:type="paragraph" w:customStyle="1" w:styleId="c0">
    <w:name w:val="c0"/>
    <w:basedOn w:val="a"/>
    <w:rsid w:val="006F2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F2856"/>
  </w:style>
  <w:style w:type="paragraph" w:customStyle="1" w:styleId="c3">
    <w:name w:val="c3"/>
    <w:basedOn w:val="a"/>
    <w:rsid w:val="006F2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F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640102">
      <w:bodyDiv w:val="1"/>
      <w:marLeft w:val="0"/>
      <w:marRight w:val="0"/>
      <w:marTop w:val="0"/>
      <w:marBottom w:val="0"/>
      <w:divBdr>
        <w:top w:val="none" w:sz="0" w:space="0" w:color="auto"/>
        <w:left w:val="none" w:sz="0" w:space="0" w:color="auto"/>
        <w:bottom w:val="none" w:sz="0" w:space="0" w:color="auto"/>
        <w:right w:val="none" w:sz="0" w:space="0" w:color="auto"/>
      </w:divBdr>
    </w:div>
    <w:div w:id="16937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Ольга</cp:lastModifiedBy>
  <cp:revision>16</cp:revision>
  <cp:lastPrinted>2014-01-18T09:27:00Z</cp:lastPrinted>
  <dcterms:created xsi:type="dcterms:W3CDTF">2014-01-17T17:21:00Z</dcterms:created>
  <dcterms:modified xsi:type="dcterms:W3CDTF">2023-03-30T15:50:00Z</dcterms:modified>
</cp:coreProperties>
</file>